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0B67C" w14:textId="77777777" w:rsidR="00844783" w:rsidRDefault="008C3193" w:rsidP="008C3193">
      <w:pPr>
        <w:ind w:left="0" w:right="-1"/>
        <w:jc w:val="center"/>
        <w:rPr>
          <w:b/>
          <w:szCs w:val="24"/>
        </w:rPr>
      </w:pPr>
      <w:r w:rsidRPr="0015640A">
        <w:rPr>
          <w:b/>
          <w:szCs w:val="24"/>
        </w:rPr>
        <w:t xml:space="preserve">Zakładane efekty </w:t>
      </w:r>
      <w:r w:rsidR="006C285B" w:rsidRPr="0015640A">
        <w:rPr>
          <w:b/>
          <w:szCs w:val="24"/>
        </w:rPr>
        <w:t>uczenia się</w:t>
      </w:r>
      <w:r w:rsidRPr="0015640A">
        <w:rPr>
          <w:b/>
          <w:szCs w:val="24"/>
        </w:rPr>
        <w:t xml:space="preserve"> dla kierunku</w:t>
      </w:r>
    </w:p>
    <w:p w14:paraId="1EDD3447" w14:textId="77777777" w:rsidR="0084473E" w:rsidRPr="0015640A" w:rsidRDefault="0084473E" w:rsidP="008C3193">
      <w:pPr>
        <w:ind w:left="0" w:right="-1"/>
        <w:jc w:val="center"/>
        <w:rPr>
          <w:b/>
          <w:szCs w:val="24"/>
        </w:rPr>
      </w:pP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15640A" w:rsidRPr="0015640A" w14:paraId="3BC33FCA" w14:textId="77777777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8588FD" w14:textId="77777777" w:rsidR="001F7A7B" w:rsidRPr="0015640A" w:rsidRDefault="00974F74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73E538DC" w14:textId="003F1250" w:rsidR="001F7A7B" w:rsidRPr="00CB2D5E" w:rsidRDefault="002A5EC4" w:rsidP="002A5EC4">
            <w:pPr>
              <w:ind w:left="0" w:right="-1"/>
              <w:jc w:val="center"/>
              <w:rPr>
                <w:b/>
              </w:rPr>
            </w:pPr>
            <w:r w:rsidRPr="00CB2D5E">
              <w:rPr>
                <w:b/>
              </w:rPr>
              <w:t>ZARZĄDZ</w:t>
            </w:r>
            <w:r w:rsidR="00672BCC" w:rsidRPr="00CB2D5E">
              <w:rPr>
                <w:b/>
              </w:rPr>
              <w:t>A</w:t>
            </w:r>
            <w:r w:rsidRPr="00CB2D5E">
              <w:rPr>
                <w:b/>
              </w:rPr>
              <w:t>NIE</w:t>
            </w:r>
          </w:p>
        </w:tc>
      </w:tr>
      <w:tr w:rsidR="0015640A" w:rsidRPr="0015640A" w14:paraId="4140E9EA" w14:textId="77777777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730990" w14:textId="77777777" w:rsidR="008975D2" w:rsidRPr="0015640A" w:rsidRDefault="008975D2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7442C9B4" w14:textId="2EFC304E" w:rsidR="008975D2" w:rsidRPr="00CB2D5E" w:rsidRDefault="00810633" w:rsidP="002A5EC4">
            <w:pPr>
              <w:ind w:left="0" w:right="-1"/>
              <w:jc w:val="center"/>
              <w:rPr>
                <w:b/>
              </w:rPr>
            </w:pPr>
            <w:r>
              <w:rPr>
                <w:b/>
              </w:rPr>
              <w:t xml:space="preserve">FINANSE I </w:t>
            </w:r>
            <w:bookmarkStart w:id="0" w:name="_GoBack"/>
            <w:r>
              <w:rPr>
                <w:b/>
              </w:rPr>
              <w:t>RACHUNKOWOŚĆ</w:t>
            </w:r>
            <w:bookmarkEnd w:id="0"/>
          </w:p>
        </w:tc>
      </w:tr>
      <w:tr w:rsidR="0015640A" w:rsidRPr="0015640A" w14:paraId="3AA0E6A6" w14:textId="77777777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5A82A8" w14:textId="77777777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p</w:t>
            </w:r>
            <w:r w:rsidR="008975D2" w:rsidRPr="0015640A">
              <w:rPr>
                <w:b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14:paraId="15536045" w14:textId="70471587" w:rsidR="001F7A7B" w:rsidRPr="00CB2D5E" w:rsidRDefault="002A5EC4" w:rsidP="002A5EC4">
            <w:pPr>
              <w:ind w:left="-73" w:right="-1"/>
              <w:jc w:val="center"/>
              <w:rPr>
                <w:b/>
              </w:rPr>
            </w:pPr>
            <w:r w:rsidRPr="00CB2D5E">
              <w:rPr>
                <w:b/>
              </w:rPr>
              <w:t>PRAKTYCZNY</w:t>
            </w:r>
          </w:p>
        </w:tc>
      </w:tr>
      <w:tr w:rsidR="0015640A" w:rsidRPr="0015640A" w14:paraId="5B9F1DC5" w14:textId="77777777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14:paraId="49BD2EE5" w14:textId="77777777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79BCD0B1" w14:textId="09F6347C" w:rsidR="001F7A7B" w:rsidRPr="00CB2D5E" w:rsidRDefault="002A5EC4" w:rsidP="002A5EC4">
            <w:pPr>
              <w:ind w:left="-73" w:right="-1"/>
              <w:jc w:val="center"/>
              <w:rPr>
                <w:b/>
              </w:rPr>
            </w:pPr>
            <w:r w:rsidRPr="00CB2D5E">
              <w:rPr>
                <w:b/>
              </w:rPr>
              <w:t>STUDIA I</w:t>
            </w:r>
            <w:r w:rsidR="00B4707A" w:rsidRPr="00CB2D5E">
              <w:rPr>
                <w:b/>
              </w:rPr>
              <w:t>I</w:t>
            </w:r>
            <w:r w:rsidRPr="00CB2D5E">
              <w:rPr>
                <w:b/>
              </w:rPr>
              <w:t xml:space="preserve"> STOPNIA</w:t>
            </w:r>
          </w:p>
        </w:tc>
      </w:tr>
      <w:tr w:rsidR="0015640A" w:rsidRPr="0015640A" w14:paraId="421AD7CA" w14:textId="77777777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14:paraId="0245F7FF" w14:textId="7761ADF4" w:rsidR="001F7A7B" w:rsidRPr="0015640A" w:rsidRDefault="001F7A7B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tytuł zawodowy uzyskiwany przez absolwenta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E63735" w:rsidRPr="0015640A">
              <w:rPr>
                <w:b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5147948D" w14:textId="06E3CA16" w:rsidR="001F7A7B" w:rsidRPr="00CB2D5E" w:rsidRDefault="00B4707A" w:rsidP="002A5EC4">
            <w:pPr>
              <w:ind w:left="0" w:right="-1"/>
              <w:jc w:val="center"/>
              <w:rPr>
                <w:b/>
              </w:rPr>
            </w:pPr>
            <w:r w:rsidRPr="00CB2D5E">
              <w:rPr>
                <w:b/>
              </w:rPr>
              <w:t>MAGISTER</w:t>
            </w:r>
          </w:p>
        </w:tc>
      </w:tr>
      <w:tr w:rsidR="0015640A" w:rsidRPr="0015640A" w14:paraId="3EF7D642" w14:textId="77777777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D546D0" w14:textId="795B5B01" w:rsidR="001F7A7B" w:rsidRPr="0015640A" w:rsidRDefault="008975D2" w:rsidP="008975D2">
            <w:pPr>
              <w:ind w:left="72" w:right="-1"/>
              <w:rPr>
                <w:b/>
              </w:rPr>
            </w:pPr>
            <w:r w:rsidRPr="0015640A">
              <w:rPr>
                <w:b/>
                <w:sz w:val="22"/>
              </w:rPr>
              <w:t>d</w:t>
            </w:r>
            <w:r w:rsidR="001F7A7B" w:rsidRPr="0015640A">
              <w:rPr>
                <w:b/>
                <w:sz w:val="22"/>
              </w:rPr>
              <w:t xml:space="preserve">yscyplina lub dyscypliny, </w:t>
            </w:r>
            <w:r w:rsidRPr="0015640A">
              <w:rPr>
                <w:b/>
                <w:sz w:val="22"/>
              </w:rPr>
              <w:br/>
            </w:r>
            <w:r w:rsidR="00770E9C" w:rsidRPr="0015640A">
              <w:rPr>
                <w:b/>
                <w:sz w:val="22"/>
              </w:rPr>
              <w:t>d</w:t>
            </w:r>
            <w:r w:rsidR="001F7A7B" w:rsidRPr="0015640A">
              <w:rPr>
                <w:b/>
                <w:sz w:val="22"/>
              </w:rPr>
              <w:t>o których odnoszą się zakładane efekty uczenia się</w:t>
            </w:r>
            <w:r w:rsidR="005439D9" w:rsidRPr="0015640A">
              <w:rPr>
                <w:b/>
                <w:sz w:val="22"/>
              </w:rPr>
              <w:t xml:space="preserve"> </w:t>
            </w:r>
            <w:r w:rsidR="00E40D7B" w:rsidRPr="0015640A">
              <w:rPr>
                <w:b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0A58A8" w14:textId="77777777" w:rsidR="008B2DCE" w:rsidRPr="0015640A" w:rsidRDefault="008975D2" w:rsidP="008B2DCE">
            <w:pPr>
              <w:ind w:left="0" w:right="-1"/>
              <w:rPr>
                <w:b/>
              </w:rPr>
            </w:pPr>
            <w:r w:rsidRPr="0015640A">
              <w:rPr>
                <w:b/>
              </w:rPr>
              <w:t>p</w:t>
            </w:r>
            <w:r w:rsidR="008B2DCE" w:rsidRPr="0015640A">
              <w:rPr>
                <w:b/>
              </w:rPr>
              <w:t>rocentowy udział dyscypliny</w:t>
            </w:r>
            <w:r w:rsidR="008B2DCE" w:rsidRPr="0015640A">
              <w:rPr>
                <w:b/>
                <w:sz w:val="22"/>
                <w:vertAlign w:val="superscript"/>
              </w:rPr>
              <w:t>2</w:t>
            </w:r>
          </w:p>
        </w:tc>
      </w:tr>
      <w:tr w:rsidR="0015640A" w:rsidRPr="0015640A" w14:paraId="19E106A8" w14:textId="77777777" w:rsidTr="008B2DCE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388C8" w14:textId="40BF2ED3" w:rsidR="008B2DCE" w:rsidRPr="00CB2D5E" w:rsidRDefault="00672BCC" w:rsidP="008B2DCE">
            <w:pPr>
              <w:ind w:left="-73" w:right="-1"/>
              <w:rPr>
                <w:b/>
              </w:rPr>
            </w:pPr>
            <w:r w:rsidRPr="00CB2D5E">
              <w:rPr>
                <w:b/>
                <w:sz w:val="22"/>
              </w:rPr>
              <w:t>Nauki o zarządzaniu i jakości</w:t>
            </w:r>
            <w:r w:rsidR="008B2DCE" w:rsidRPr="00CB2D5E">
              <w:rPr>
                <w:b/>
                <w:sz w:val="22"/>
              </w:rPr>
              <w:t xml:space="preserve"> - dyscyplina wiodąca</w:t>
            </w:r>
            <w:r w:rsidR="005439D9" w:rsidRPr="00CB2D5E">
              <w:rPr>
                <w:b/>
                <w:sz w:val="22"/>
              </w:rPr>
              <w:t xml:space="preserve"> </w:t>
            </w:r>
            <w:r w:rsidR="008B2DCE" w:rsidRPr="00CB2D5E">
              <w:rPr>
                <w:b/>
                <w:sz w:val="22"/>
                <w:vertAlign w:val="superscript"/>
              </w:rPr>
              <w:t>3</w:t>
            </w:r>
          </w:p>
          <w:p w14:paraId="5DD1185A" w14:textId="449BD6DF" w:rsidR="008B2DCE" w:rsidRPr="00CB2D5E" w:rsidRDefault="00672BCC" w:rsidP="005439D9">
            <w:pPr>
              <w:ind w:left="-73" w:right="-1"/>
            </w:pPr>
            <w:r w:rsidRPr="00CB2D5E">
              <w:t>Ekonomia i finanse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A01E32" w14:textId="3431D930" w:rsidR="008B2DCE" w:rsidRPr="0015640A" w:rsidRDefault="00D04CE0" w:rsidP="00C91123">
            <w:pPr>
              <w:ind w:left="-73" w:right="-1"/>
            </w:pPr>
            <w:r w:rsidRPr="0015640A">
              <w:rPr>
                <w:b/>
                <w:sz w:val="22"/>
              </w:rPr>
              <w:t xml:space="preserve"> </w:t>
            </w:r>
            <w:r w:rsidR="00CB2D5E">
              <w:rPr>
                <w:b/>
                <w:sz w:val="22"/>
              </w:rPr>
              <w:t>69</w:t>
            </w:r>
            <w:r w:rsidR="008B2DCE" w:rsidRPr="0015640A">
              <w:rPr>
                <w:b/>
                <w:sz w:val="22"/>
              </w:rPr>
              <w:t xml:space="preserve"> </w:t>
            </w:r>
            <w:r w:rsidR="008B2DCE" w:rsidRPr="0015640A">
              <w:rPr>
                <w:sz w:val="22"/>
              </w:rPr>
              <w:t>%</w:t>
            </w:r>
          </w:p>
          <w:p w14:paraId="4BEE8E97" w14:textId="2B1BE92B" w:rsidR="008B2DCE" w:rsidRPr="0015640A" w:rsidRDefault="00D04CE0" w:rsidP="005439D9">
            <w:pPr>
              <w:ind w:left="-73" w:right="-1"/>
            </w:pPr>
            <w:r w:rsidRPr="0015640A">
              <w:rPr>
                <w:sz w:val="22"/>
              </w:rPr>
              <w:t xml:space="preserve"> </w:t>
            </w:r>
            <w:r w:rsidR="00CB2D5E">
              <w:rPr>
                <w:sz w:val="22"/>
              </w:rPr>
              <w:t>31</w:t>
            </w:r>
            <w:r w:rsidR="008B2DCE" w:rsidRPr="0015640A">
              <w:rPr>
                <w:sz w:val="22"/>
              </w:rPr>
              <w:t xml:space="preserve"> %</w:t>
            </w:r>
          </w:p>
        </w:tc>
      </w:tr>
      <w:tr w:rsidR="0015640A" w:rsidRPr="0015640A" w14:paraId="0D61A3E9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68C91FAA" w14:textId="77777777" w:rsidR="008B2DCE" w:rsidRPr="0015640A" w:rsidRDefault="008B2DCE" w:rsidP="008B2DCE">
            <w:pPr>
              <w:tabs>
                <w:tab w:val="left" w:pos="5029"/>
              </w:tabs>
              <w:ind w:left="-73" w:right="-1"/>
              <w:rPr>
                <w:b/>
              </w:rPr>
            </w:pPr>
            <w:r w:rsidRPr="0015640A">
              <w:rPr>
                <w:b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06D0A549" w14:textId="77777777" w:rsidR="008B2DCE" w:rsidRPr="0015640A" w:rsidRDefault="008B2DCE" w:rsidP="00C91123">
            <w:pPr>
              <w:ind w:left="-73" w:right="-1"/>
            </w:pPr>
            <w:r w:rsidRPr="0015640A">
              <w:rPr>
                <w:sz w:val="22"/>
              </w:rPr>
              <w:t xml:space="preserve"> 100%</w:t>
            </w:r>
          </w:p>
        </w:tc>
      </w:tr>
    </w:tbl>
    <w:p w14:paraId="75D9D292" w14:textId="77777777" w:rsidR="002E4A84" w:rsidRPr="0015640A" w:rsidRDefault="002E4A84" w:rsidP="00E16EF9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12048"/>
        <w:gridCol w:w="1986"/>
      </w:tblGrid>
      <w:tr w:rsidR="0015640A" w:rsidRPr="0015640A" w14:paraId="27FBB4EF" w14:textId="77777777" w:rsidTr="006E213D">
        <w:trPr>
          <w:trHeight w:val="458"/>
        </w:trPr>
        <w:tc>
          <w:tcPr>
            <w:tcW w:w="15381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0701C55" w14:textId="77777777" w:rsidR="00D57743" w:rsidRPr="0015640A" w:rsidRDefault="00D57743" w:rsidP="00CD0629">
            <w:pPr>
              <w:tabs>
                <w:tab w:val="left" w:pos="6775"/>
              </w:tabs>
              <w:ind w:left="0"/>
              <w:jc w:val="center"/>
              <w:rPr>
                <w:b/>
                <w:szCs w:val="24"/>
              </w:rPr>
            </w:pPr>
            <w:r w:rsidRPr="0015640A">
              <w:rPr>
                <w:b/>
                <w:szCs w:val="24"/>
              </w:rPr>
              <w:t>Odniesienie efektów uczenia się dla kierunku do charakterystyk drugiego stopnia Polskiej Ramy Kwalifikacji</w:t>
            </w:r>
          </w:p>
        </w:tc>
      </w:tr>
      <w:tr w:rsidR="0015640A" w:rsidRPr="0015640A" w14:paraId="567D01EF" w14:textId="77777777" w:rsidTr="00D04CE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66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E58F64F" w14:textId="7E84E6BF" w:rsidR="00DC1FBA" w:rsidRPr="0015640A" w:rsidRDefault="00DC1FBA" w:rsidP="00D57743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 xml:space="preserve">Symbol efektów </w:t>
            </w:r>
            <w:proofErr w:type="spellStart"/>
            <w:r w:rsidRPr="0015640A">
              <w:rPr>
                <w:b/>
                <w:sz w:val="22"/>
              </w:rPr>
              <w:t>kierun-kowych</w:t>
            </w:r>
            <w:proofErr w:type="spellEnd"/>
          </w:p>
        </w:tc>
        <w:tc>
          <w:tcPr>
            <w:tcW w:w="120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66DBE3C" w14:textId="77777777" w:rsidR="00D04CE0" w:rsidRPr="0015640A" w:rsidRDefault="00D04CE0" w:rsidP="00D04CE0">
            <w:pPr>
              <w:ind w:left="0" w:right="-1"/>
              <w:jc w:val="center"/>
              <w:rPr>
                <w:b/>
              </w:rPr>
            </w:pPr>
            <w:r w:rsidRPr="0015640A">
              <w:rPr>
                <w:b/>
                <w:sz w:val="22"/>
              </w:rPr>
              <w:t>Efekty uczenia się dla kierunku / specjalności</w:t>
            </w:r>
          </w:p>
          <w:p w14:paraId="7B27D9A9" w14:textId="77777777" w:rsidR="00D04CE0" w:rsidRPr="0015640A" w:rsidRDefault="00D04CE0" w:rsidP="00D04CE0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3F9E62E4" w14:textId="2C743F8B" w:rsidR="00DC1FBA" w:rsidRPr="0015640A" w:rsidRDefault="00DC1FBA" w:rsidP="00D04CE0">
            <w:pPr>
              <w:ind w:left="0" w:right="-1"/>
              <w:jc w:val="center"/>
              <w:rPr>
                <w:b/>
              </w:rPr>
            </w:pPr>
          </w:p>
        </w:tc>
        <w:tc>
          <w:tcPr>
            <w:tcW w:w="19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C9D380D" w14:textId="77777777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</w:p>
          <w:p w14:paraId="467C2A1C" w14:textId="77777777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 xml:space="preserve">Efekty </w:t>
            </w:r>
          </w:p>
          <w:p w14:paraId="2468476B" w14:textId="2BE77E69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15640A">
              <w:rPr>
                <w:b/>
                <w:sz w:val="16"/>
                <w:szCs w:val="16"/>
              </w:rPr>
              <w:t>- z części I</w:t>
            </w:r>
          </w:p>
          <w:p w14:paraId="620AE195" w14:textId="4F88A624" w:rsidR="00DC1FBA" w:rsidRPr="0015640A" w:rsidRDefault="00DC1FBA" w:rsidP="00D57743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 w:rsidRPr="0015640A">
              <w:rPr>
                <w:b/>
                <w:sz w:val="16"/>
                <w:szCs w:val="16"/>
              </w:rPr>
              <w:t>(kod składnika opisu)</w:t>
            </w:r>
            <w:r w:rsidRPr="0015640A">
              <w:rPr>
                <w:b/>
                <w:sz w:val="22"/>
                <w:vertAlign w:val="superscript"/>
              </w:rPr>
              <w:t>4</w:t>
            </w:r>
          </w:p>
        </w:tc>
      </w:tr>
      <w:tr w:rsidR="0015640A" w:rsidRPr="0015640A" w14:paraId="25B67926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5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4C00618" w14:textId="5ED47FAB" w:rsidR="00D57743" w:rsidRPr="0015640A" w:rsidRDefault="00D57743" w:rsidP="00D57743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WIEDZA:</w:t>
            </w:r>
          </w:p>
        </w:tc>
      </w:tr>
      <w:tr w:rsidR="000937EF" w:rsidRPr="0015640A" w14:paraId="2DB29DE0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263A5" w14:textId="42D818B4" w:rsidR="000937EF" w:rsidRPr="0015640A" w:rsidRDefault="000937EF" w:rsidP="000937EF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K_W01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59DAA" w14:textId="17FAB9EE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Zna i rozumie zaawansowane przepisy prawa (w tym podatkowe) regulujące funkcjonowanie podmiotów gospodarczych, instytucji i</w:t>
            </w:r>
            <w:r w:rsidR="006E213D">
              <w:rPr>
                <w:sz w:val="22"/>
              </w:rPr>
              <w:t> </w:t>
            </w:r>
            <w:r>
              <w:rPr>
                <w:sz w:val="22"/>
              </w:rPr>
              <w:t>rynków.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AE81B3" w14:textId="1E2072CE" w:rsidR="000937EF" w:rsidRPr="0015640A" w:rsidRDefault="000937EF" w:rsidP="000937EF">
            <w:pPr>
              <w:ind w:left="0" w:right="-1"/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P7S_WK</w:t>
            </w:r>
          </w:p>
        </w:tc>
      </w:tr>
      <w:tr w:rsidR="000937EF" w:rsidRPr="0015640A" w14:paraId="787A5915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F58CB" w14:textId="4EE90C1D" w:rsidR="000937EF" w:rsidRPr="0015640A" w:rsidRDefault="000937EF" w:rsidP="000937EF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K_W02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E22FC" w14:textId="20F7F33C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Zna i rozumie w pogłębionym stopniu funkcjonowania krajowego i międzynarodowego rynku finansowego oraz instrumentów i</w:t>
            </w:r>
            <w:r w:rsidR="006E213D">
              <w:rPr>
                <w:sz w:val="22"/>
              </w:rPr>
              <w:t> </w:t>
            </w:r>
            <w:r>
              <w:rPr>
                <w:sz w:val="22"/>
              </w:rPr>
              <w:t>instytucji finansowych.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41482B" w14:textId="5DE11736" w:rsidR="000937EF" w:rsidRPr="0015640A" w:rsidRDefault="000937EF" w:rsidP="000937EF">
            <w:pPr>
              <w:ind w:left="0" w:right="-1"/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P7S_WG</w:t>
            </w:r>
          </w:p>
        </w:tc>
      </w:tr>
      <w:tr w:rsidR="000937EF" w:rsidRPr="0015640A" w14:paraId="73B430C5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4EF68" w14:textId="5D829AA9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K_W03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13BBA" w14:textId="20F2D5FD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Zna i rozumie w pogłębionym stopniu ekonomiczno-prawne uwarunkowania gospodarki finansowej państwa i współczesne dylematy społeczne.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3D2B56" w14:textId="1F444C4F" w:rsidR="000937EF" w:rsidRPr="0015640A" w:rsidRDefault="000937EF" w:rsidP="000937EF">
            <w:pPr>
              <w:ind w:left="0" w:right="-1"/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P7S_WK</w:t>
            </w:r>
          </w:p>
        </w:tc>
      </w:tr>
      <w:tr w:rsidR="000937EF" w:rsidRPr="0015640A" w14:paraId="3599ABB7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FEE0D" w14:textId="76743556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K_W04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458E" w14:textId="72D54019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Zna w pogłębionym, uporządkowanym i podbudowanym teoretycznie stopniu kluczowe zagadnienia używane w finansach i</w:t>
            </w:r>
            <w:r w:rsidR="006E213D">
              <w:rPr>
                <w:sz w:val="22"/>
              </w:rPr>
              <w:t> </w:t>
            </w:r>
            <w:r>
              <w:rPr>
                <w:sz w:val="22"/>
              </w:rPr>
              <w:t>rachunkowości oraz zastosowanie tych terminów w obrębie pokrewnych dyscyplin i specjalności, a także zna miejsce nauk o</w:t>
            </w:r>
            <w:r w:rsidR="006E213D">
              <w:rPr>
                <w:sz w:val="22"/>
              </w:rPr>
              <w:t> </w:t>
            </w:r>
            <w:r>
              <w:rPr>
                <w:sz w:val="22"/>
              </w:rPr>
              <w:t>finansach i rachunkowości w systemie nauk społecznych.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A55ACF" w14:textId="1A303670" w:rsidR="000937EF" w:rsidRPr="0015640A" w:rsidRDefault="000937EF" w:rsidP="000937EF">
            <w:pPr>
              <w:ind w:left="0" w:right="-1"/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P7S_WG</w:t>
            </w:r>
          </w:p>
        </w:tc>
      </w:tr>
      <w:tr w:rsidR="000937EF" w:rsidRPr="0015640A" w14:paraId="1F2F41E1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8D6C" w14:textId="632F0C51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K_W05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C7554" w14:textId="12D35554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Zna pogłębione metody i narzędzia wykorzystywane do zaawansowanej oceny kondycji finansowej przedsiębiorstwa.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1DCC30" w14:textId="46A521F5" w:rsidR="000937EF" w:rsidRPr="0015640A" w:rsidRDefault="000937EF" w:rsidP="000937EF">
            <w:pPr>
              <w:ind w:left="0" w:right="-1"/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P7S_WG</w:t>
            </w:r>
          </w:p>
        </w:tc>
      </w:tr>
      <w:tr w:rsidR="000937EF" w:rsidRPr="0015640A" w14:paraId="7AA9F8CD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F12B4" w14:textId="1EF864CE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K_W06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D658C" w14:textId="507D230C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Zna pogłębione zasady tworzenia, rozwoju i funkcjonowania różnych form przedsiębiorczości, rozumie ich aspekt finansowo-rachunkowy, prawny i międzynarodowy.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AD83E6" w14:textId="4814817B" w:rsidR="000937EF" w:rsidRPr="0015640A" w:rsidRDefault="000937EF" w:rsidP="000937EF">
            <w:pPr>
              <w:ind w:left="0" w:right="-1"/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P7S_WK</w:t>
            </w:r>
          </w:p>
        </w:tc>
      </w:tr>
      <w:tr w:rsidR="000937EF" w:rsidRPr="0015640A" w14:paraId="7922F442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AC030" w14:textId="3A400376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lastRenderedPageBreak/>
              <w:t>K_W07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BEB0C" w14:textId="6BB671A7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Ma wiedzę o kształtowaniu się systemu ekonomicznego na świecie; zna rolę i znaczenie społecznej odpowiedzialności w zjawiskach ekonomicznych.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24FDA1" w14:textId="55B81E7A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P7S_WK</w:t>
            </w:r>
          </w:p>
        </w:tc>
      </w:tr>
      <w:tr w:rsidR="000937EF" w:rsidRPr="0015640A" w14:paraId="4F578DC3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18209" w14:textId="44D18A6D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K_W08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66910" w14:textId="5132FBE4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Ma pogłębioną wiedzę na temat interpretacji i stosowania zaawansowanych zasad rachunkowości finansowej i zarządczej.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5963D4" w14:textId="13762383" w:rsidR="000937EF" w:rsidRPr="0015640A" w:rsidRDefault="000937EF" w:rsidP="000937EF">
            <w:pPr>
              <w:ind w:left="0" w:right="-1"/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P7S_WG</w:t>
            </w:r>
          </w:p>
        </w:tc>
      </w:tr>
      <w:tr w:rsidR="000937EF" w:rsidRPr="0015640A" w14:paraId="276FB92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23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8B87511" w14:textId="77777777" w:rsidR="000937EF" w:rsidRPr="0015640A" w:rsidRDefault="000937EF" w:rsidP="000937EF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UMIEJĘTNOŚCI:</w:t>
            </w:r>
          </w:p>
        </w:tc>
      </w:tr>
      <w:tr w:rsidR="000937EF" w:rsidRPr="0015640A" w14:paraId="68EC791B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2547" w14:textId="00E3481E" w:rsidR="000937EF" w:rsidRPr="0015640A" w:rsidRDefault="000937EF" w:rsidP="000937EF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K_U01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5BDEE" w14:textId="59FA3844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Potrafi wykorzystać i interpretować pogłębioną wiedzę teoretyczną z zakresu finansów i rachunkowości oraz powiązanych dyscyplin do zaawansowanych analiz procesów i zjawisk gospodarczych związanych z praktyką gospodarczą oraz formułować na ich podstawie wnioski i rekomendacje.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DBD0F8" w14:textId="7CFEEBCB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P7S_UW</w:t>
            </w:r>
          </w:p>
        </w:tc>
      </w:tr>
      <w:tr w:rsidR="000937EF" w:rsidRPr="0015640A" w14:paraId="46283992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EF7CC" w14:textId="3658EFEB" w:rsidR="000937EF" w:rsidRPr="0015640A" w:rsidRDefault="000937EF" w:rsidP="000937EF">
            <w:pPr>
              <w:ind w:left="0" w:right="-1"/>
              <w:jc w:val="center"/>
            </w:pPr>
            <w:r w:rsidRPr="0015640A">
              <w:rPr>
                <w:sz w:val="22"/>
                <w:lang w:eastAsia="zh-TW"/>
              </w:rPr>
              <w:t>K_U02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28AC" w14:textId="6F4D70B3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Wykorzystuje zdobytą wiedzę do dyskusji, potrafi formułować problemy i w sposób kompetentny i komunikatywny uzasadniać zaproponowane rozwiązania i podjęte decyzje jak również poddać je krytyce.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F90B03" w14:textId="5AA8C57A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P7S_UK</w:t>
            </w:r>
          </w:p>
        </w:tc>
      </w:tr>
      <w:tr w:rsidR="000937EF" w:rsidRPr="0015640A" w14:paraId="5A2DC787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8ABA3" w14:textId="40680F12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K_U03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3234" w14:textId="08E987BB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Potrafi właściwie dobrać źródła i pochodzące z nich informacje z zakresu finansów i rachunkowości, dokonać ich oceny, krytycznej analizy i syntezy oraz twórczej interpretacji i prezentacji.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2BD241" w14:textId="17ACC78B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P7S_UW</w:t>
            </w:r>
          </w:p>
        </w:tc>
      </w:tr>
      <w:tr w:rsidR="000937EF" w:rsidRPr="0015640A" w14:paraId="089BF4E2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C5D90" w14:textId="543EBEAF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K_U04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E16C8" w14:textId="0208B86D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Potrafi współdziałać z innymi osobami w ramach prac zespołowych i podejmować wiodącą rolę w zespołach pracujących nad rozwiązaniem problemów z zakresu finansów i rachunkowości.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ACDCB6" w14:textId="5A6FDA63" w:rsidR="000937EF" w:rsidRPr="0015640A" w:rsidRDefault="000937EF" w:rsidP="000937EF">
            <w:pPr>
              <w:ind w:left="0" w:right="-1"/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P7S_UO</w:t>
            </w:r>
          </w:p>
        </w:tc>
      </w:tr>
      <w:tr w:rsidR="000937EF" w:rsidRPr="0015640A" w14:paraId="1F11B731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68711" w14:textId="024D1F48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K_U05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873A4" w14:textId="2397D683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Potrafi planować i realizować własne uczenie się przez całe życie i ukierunkowywać innych w tym zakresie.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19139A" w14:textId="1019FF54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P7S_UU</w:t>
            </w:r>
          </w:p>
        </w:tc>
      </w:tr>
      <w:tr w:rsidR="000937EF" w:rsidRPr="0015640A" w14:paraId="45F3971E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D87C7" w14:textId="4FBA0C5E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K_U06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A0E0" w14:textId="130D19D1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Potrafi łączyć zagadnienia finansowe i rachunkowe z innymi aspektami prowadzenia działalności gospodarczej, m.in. z zakresu prawa, zarządzania, marketingu.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AEAB70" w14:textId="5064FA8D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P7S_UW</w:t>
            </w:r>
          </w:p>
        </w:tc>
      </w:tr>
      <w:tr w:rsidR="000937EF" w:rsidRPr="0015640A" w14:paraId="43F67436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932EA" w14:textId="5E367A1F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K_U07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30CC1" w14:textId="4544F021" w:rsidR="000937EF" w:rsidRPr="0015640A" w:rsidRDefault="000937EF" w:rsidP="000937EF">
            <w:pPr>
              <w:ind w:left="0" w:right="-1"/>
              <w:rPr>
                <w:strike/>
                <w:sz w:val="16"/>
                <w:szCs w:val="16"/>
              </w:rPr>
            </w:pPr>
            <w:r>
              <w:rPr>
                <w:sz w:val="22"/>
              </w:rPr>
              <w:t>Potrafi dobierać i stosować odpowiednie metody i narzędzia do zaawansowanej analizy i oceny zjawisk z zakresu finansów i</w:t>
            </w:r>
            <w:r w:rsidR="006E213D">
              <w:rPr>
                <w:sz w:val="22"/>
              </w:rPr>
              <w:t> </w:t>
            </w:r>
            <w:r>
              <w:rPr>
                <w:sz w:val="22"/>
              </w:rPr>
              <w:t>rachunkowości.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AD2879" w14:textId="4CECE689" w:rsidR="000937EF" w:rsidRPr="0015640A" w:rsidRDefault="000937EF" w:rsidP="000937EF">
            <w:pPr>
              <w:ind w:left="0" w:right="-1"/>
              <w:jc w:val="center"/>
              <w:rPr>
                <w:sz w:val="16"/>
                <w:szCs w:val="16"/>
              </w:rPr>
            </w:pPr>
            <w:r>
              <w:rPr>
                <w:sz w:val="22"/>
              </w:rPr>
              <w:t>P7S_UW</w:t>
            </w:r>
          </w:p>
        </w:tc>
      </w:tr>
      <w:tr w:rsidR="000937EF" w:rsidRPr="0015640A" w14:paraId="686DFF7E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15AE" w14:textId="40430270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lang w:eastAsia="zh-TW"/>
              </w:rPr>
              <w:t>K_U08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D9AC9" w14:textId="490EC4AE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Potrafi posługiwać się językiem obcym na poziomie B2+ Europejskiego Systemu Opisu Kształcenia Językowego oraz specjalistyczną terminologią z zakresu finansów i rachunkowości w przygotowywaniu prac pisemnych oraz wystąpień ustnych.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180469" w14:textId="37550484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P7S_UK</w:t>
            </w:r>
          </w:p>
        </w:tc>
      </w:tr>
      <w:tr w:rsidR="000937EF" w:rsidRPr="0015640A" w14:paraId="6EB58987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89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357AD2" w14:textId="77777777" w:rsidR="000937EF" w:rsidRPr="0015640A" w:rsidRDefault="000937EF" w:rsidP="000937EF">
            <w:pPr>
              <w:ind w:left="0" w:right="-1"/>
              <w:jc w:val="center"/>
              <w:rPr>
                <w:b/>
                <w:sz w:val="18"/>
                <w:szCs w:val="18"/>
              </w:rPr>
            </w:pPr>
            <w:r w:rsidRPr="0015640A">
              <w:rPr>
                <w:b/>
                <w:sz w:val="18"/>
                <w:szCs w:val="18"/>
              </w:rPr>
              <w:t>KOMPETENCJE SPOŁECZNE:</w:t>
            </w:r>
          </w:p>
        </w:tc>
      </w:tr>
      <w:tr w:rsidR="000937EF" w:rsidRPr="0015640A" w14:paraId="7AEA4001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9E592" w14:textId="7A6F713A" w:rsidR="000937EF" w:rsidRPr="0015640A" w:rsidRDefault="000937EF" w:rsidP="000937EF">
            <w:pPr>
              <w:ind w:left="0" w:right="-1"/>
              <w:jc w:val="center"/>
            </w:pPr>
            <w:r w:rsidRPr="0015640A">
              <w:rPr>
                <w:sz w:val="22"/>
                <w:szCs w:val="24"/>
                <w:lang w:eastAsia="zh-TW"/>
              </w:rPr>
              <w:t>K_K01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8F0AD" w14:textId="214EAB6A" w:rsidR="000937EF" w:rsidRPr="0015640A" w:rsidRDefault="000937EF" w:rsidP="000937EF">
            <w:pPr>
              <w:ind w:left="0" w:right="-1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Krytycznie podchodzi do zdobywanej wiedzy i odbieranych treści.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F8ABF9" w14:textId="3CC9D291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P7S_KK</w:t>
            </w:r>
          </w:p>
        </w:tc>
      </w:tr>
      <w:tr w:rsidR="000937EF" w:rsidRPr="0015640A" w14:paraId="5A6FB191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55C9" w14:textId="62E8E134" w:rsidR="000937EF" w:rsidRPr="0015640A" w:rsidRDefault="000937EF" w:rsidP="000937EF">
            <w:pPr>
              <w:ind w:left="0" w:right="-1"/>
              <w:jc w:val="center"/>
            </w:pPr>
            <w:r w:rsidRPr="0015640A">
              <w:rPr>
                <w:sz w:val="22"/>
                <w:szCs w:val="24"/>
                <w:lang w:eastAsia="zh-TW"/>
              </w:rPr>
              <w:t>K_K02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B765" w14:textId="6212C28B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Wykazuje się kreatywnością; potrafi myśleć i działać w sposób przedsiębiorczy, uzasadniać i wyjaśniać własne poglądy oraz ocenić poglądy innych dotyczące problemów społeczno-ekonomicznych.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A23FA0" w14:textId="259FE6AF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P7S_KK</w:t>
            </w:r>
          </w:p>
        </w:tc>
      </w:tr>
      <w:tr w:rsidR="000937EF" w:rsidRPr="0015640A" w14:paraId="4A0EE632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CC7BD" w14:textId="1B147CA2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szCs w:val="24"/>
                <w:lang w:eastAsia="zh-TW"/>
              </w:rPr>
              <w:t>K_K03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8D9A" w14:textId="0ACF2766" w:rsidR="000937EF" w:rsidRPr="0015640A" w:rsidRDefault="000937EF" w:rsidP="000937EF">
            <w:pPr>
              <w:ind w:left="0" w:right="-1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Potrafi uczestniczyć w przygotowaniu projektów społecznych uwzględniając ich interdyscyplinarny charakter.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503506" w14:textId="02619188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P7S_KO</w:t>
            </w:r>
          </w:p>
        </w:tc>
      </w:tr>
      <w:tr w:rsidR="000937EF" w:rsidRPr="0015640A" w14:paraId="762FF8AD" w14:textId="77777777" w:rsidTr="006E213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1DCCA" w14:textId="7BFE062D" w:rsidR="000937EF" w:rsidRPr="0015640A" w:rsidRDefault="000937EF" w:rsidP="000937EF">
            <w:pPr>
              <w:ind w:left="0" w:right="-1"/>
              <w:jc w:val="center"/>
              <w:rPr>
                <w:sz w:val="22"/>
              </w:rPr>
            </w:pPr>
            <w:r w:rsidRPr="0015640A">
              <w:rPr>
                <w:sz w:val="22"/>
                <w:szCs w:val="24"/>
                <w:lang w:eastAsia="zh-TW"/>
              </w:rPr>
              <w:t>K_K04</w:t>
            </w:r>
          </w:p>
        </w:tc>
        <w:tc>
          <w:tcPr>
            <w:tcW w:w="1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F5F1" w14:textId="6E3538C1" w:rsidR="000937EF" w:rsidRPr="0015640A" w:rsidRDefault="000937EF" w:rsidP="000937EF">
            <w:pPr>
              <w:ind w:left="0" w:right="-1"/>
              <w:rPr>
                <w:sz w:val="16"/>
                <w:szCs w:val="16"/>
              </w:rPr>
            </w:pPr>
            <w:r>
              <w:rPr>
                <w:sz w:val="22"/>
              </w:rPr>
              <w:t>Jest przygotowany do odpowiedzialnego pełnienia ról zawodowych oraz przestrzegania i rozwijania zasad etyki zawodowej i</w:t>
            </w:r>
            <w:r w:rsidR="006E213D">
              <w:rPr>
                <w:sz w:val="22"/>
              </w:rPr>
              <w:t> </w:t>
            </w:r>
            <w:r>
              <w:rPr>
                <w:sz w:val="22"/>
              </w:rPr>
              <w:t>społecznej.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AB001B" w14:textId="7418CC98" w:rsidR="000937EF" w:rsidRPr="0015640A" w:rsidRDefault="000937EF" w:rsidP="000937EF">
            <w:pPr>
              <w:ind w:left="0" w:right="-1"/>
              <w:jc w:val="center"/>
              <w:rPr>
                <w:b/>
                <w:sz w:val="16"/>
                <w:szCs w:val="16"/>
              </w:rPr>
            </w:pPr>
            <w:r>
              <w:rPr>
                <w:sz w:val="22"/>
              </w:rPr>
              <w:t>P7S_KR</w:t>
            </w:r>
          </w:p>
        </w:tc>
      </w:tr>
      <w:tr w:rsidR="000937EF" w:rsidRPr="0015640A" w14:paraId="0D497CC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2"/>
        </w:trPr>
        <w:tc>
          <w:tcPr>
            <w:tcW w:w="1538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BFCB8" w14:textId="45D675A9" w:rsidR="000937EF" w:rsidRPr="0015640A" w:rsidRDefault="000937EF" w:rsidP="000937EF">
            <w:pPr>
              <w:tabs>
                <w:tab w:val="left" w:pos="6775"/>
              </w:tabs>
              <w:ind w:left="0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Efekty uczenia się dla kierunku odnoszą się do określonych w ZSK uniwersalnych charakterystyk pierwszego stopnia odpowiednio w przypadku:</w:t>
            </w:r>
          </w:p>
          <w:p w14:paraId="231AC7AF" w14:textId="77777777" w:rsidR="000937EF" w:rsidRPr="0015640A" w:rsidRDefault="000937EF" w:rsidP="000937EF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556B37D3" w14:textId="77777777" w:rsidR="000937EF" w:rsidRPr="0015640A" w:rsidRDefault="000937EF" w:rsidP="000937EF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szCs w:val="24"/>
                <w:vertAlign w:val="superscript"/>
              </w:rPr>
            </w:pPr>
            <w:r w:rsidRPr="0015640A">
              <w:rPr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5744EA68" w14:textId="72A0876F" w:rsidR="00B423B2" w:rsidRPr="0015640A" w:rsidRDefault="00B423B2" w:rsidP="00FD796B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p w14:paraId="1378AD14" w14:textId="77777777" w:rsidR="00B423B2" w:rsidRPr="0015640A" w:rsidRDefault="00B423B2">
      <w:pPr>
        <w:rPr>
          <w:sz w:val="16"/>
          <w:szCs w:val="16"/>
          <w:vertAlign w:val="superscript"/>
        </w:rPr>
      </w:pPr>
      <w:r w:rsidRPr="0015640A">
        <w:rPr>
          <w:sz w:val="16"/>
          <w:szCs w:val="16"/>
          <w:vertAlign w:val="superscript"/>
        </w:rPr>
        <w:br w:type="page"/>
      </w:r>
    </w:p>
    <w:p w14:paraId="218B2894" w14:textId="77777777" w:rsidR="002E4A84" w:rsidRPr="0015640A" w:rsidRDefault="002E4A84" w:rsidP="00FD796B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</w:p>
    <w:p w14:paraId="09E18B40" w14:textId="77777777" w:rsidR="00044F62" w:rsidRPr="0015640A" w:rsidRDefault="00044F62" w:rsidP="00044F62">
      <w:pPr>
        <w:ind w:left="0"/>
        <w:rPr>
          <w:sz w:val="16"/>
          <w:szCs w:val="16"/>
          <w:vertAlign w:val="superscript"/>
        </w:rPr>
      </w:pPr>
    </w:p>
    <w:p w14:paraId="2CA7C635" w14:textId="77777777" w:rsidR="00044F62" w:rsidRPr="0015640A" w:rsidRDefault="00044F62" w:rsidP="00044F62">
      <w:pPr>
        <w:ind w:left="0"/>
        <w:rPr>
          <w:sz w:val="16"/>
          <w:szCs w:val="16"/>
          <w:vertAlign w:val="superscript"/>
        </w:rPr>
      </w:pPr>
    </w:p>
    <w:p w14:paraId="3B6B9C52" w14:textId="77777777" w:rsidR="00044F62" w:rsidRPr="0015640A" w:rsidRDefault="00044F62" w:rsidP="00044F62">
      <w:pPr>
        <w:ind w:left="0"/>
        <w:rPr>
          <w:b/>
          <w:sz w:val="16"/>
          <w:szCs w:val="16"/>
          <w:u w:val="single"/>
        </w:rPr>
      </w:pPr>
      <w:r w:rsidRPr="0015640A">
        <w:rPr>
          <w:b/>
          <w:sz w:val="16"/>
          <w:szCs w:val="16"/>
          <w:u w:val="single"/>
        </w:rPr>
        <w:t>objaśnienia</w:t>
      </w:r>
    </w:p>
    <w:p w14:paraId="2A58D10E" w14:textId="77777777" w:rsidR="00C74B98" w:rsidRPr="0015640A" w:rsidRDefault="00044F62" w:rsidP="00044F62">
      <w:pPr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ogólna liczba kierunkowych efektów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– </w:t>
      </w:r>
      <w:r w:rsidR="004C1CE4" w:rsidRPr="0015640A">
        <w:rPr>
          <w:sz w:val="16"/>
          <w:szCs w:val="16"/>
        </w:rPr>
        <w:t xml:space="preserve">dla </w:t>
      </w:r>
      <w:r w:rsidR="004C1CE4" w:rsidRPr="0015640A">
        <w:rPr>
          <w:sz w:val="16"/>
          <w:szCs w:val="16"/>
          <w:u w:val="single"/>
        </w:rPr>
        <w:t>nowych</w:t>
      </w:r>
      <w:r w:rsidR="004C1CE4" w:rsidRPr="0015640A">
        <w:rPr>
          <w:sz w:val="16"/>
          <w:szCs w:val="16"/>
        </w:rPr>
        <w:t xml:space="preserve"> kierunków</w:t>
      </w:r>
      <w:r w:rsidR="00962CEE" w:rsidRPr="0015640A">
        <w:rPr>
          <w:sz w:val="16"/>
          <w:szCs w:val="16"/>
        </w:rPr>
        <w:t xml:space="preserve"> /</w:t>
      </w:r>
      <w:r w:rsidR="004C1CE4" w:rsidRPr="0015640A">
        <w:rPr>
          <w:sz w:val="16"/>
          <w:szCs w:val="16"/>
        </w:rPr>
        <w:t xml:space="preserve"> poziomów studiów </w:t>
      </w:r>
      <w:r w:rsidRPr="0015640A">
        <w:rPr>
          <w:sz w:val="16"/>
          <w:szCs w:val="16"/>
        </w:rPr>
        <w:t xml:space="preserve">zaleca się zdefiniowanie około </w:t>
      </w:r>
      <w:r w:rsidR="00513F7B" w:rsidRPr="0015640A">
        <w:rPr>
          <w:sz w:val="16"/>
          <w:szCs w:val="16"/>
        </w:rPr>
        <w:t xml:space="preserve">30 efektów </w:t>
      </w:r>
      <w:r w:rsidR="004C1CE4" w:rsidRPr="0015640A">
        <w:rPr>
          <w:sz w:val="16"/>
          <w:szCs w:val="16"/>
        </w:rPr>
        <w:t>uczenia</w:t>
      </w:r>
      <w:r w:rsidR="00513F7B" w:rsidRPr="0015640A">
        <w:rPr>
          <w:sz w:val="16"/>
          <w:szCs w:val="16"/>
        </w:rPr>
        <w:t xml:space="preserve"> dla studiów I stopnia oraz około 20 efektów </w:t>
      </w:r>
      <w:r w:rsidR="004C1CE4" w:rsidRPr="0015640A">
        <w:rPr>
          <w:sz w:val="16"/>
          <w:szCs w:val="16"/>
        </w:rPr>
        <w:t>uczenia się</w:t>
      </w:r>
      <w:r w:rsidR="00513F7B" w:rsidRPr="0015640A">
        <w:rPr>
          <w:sz w:val="16"/>
          <w:szCs w:val="16"/>
        </w:rPr>
        <w:t xml:space="preserve"> dla studiów II stopnia</w:t>
      </w:r>
      <w:r w:rsidRPr="0015640A">
        <w:rPr>
          <w:sz w:val="16"/>
          <w:szCs w:val="16"/>
        </w:rPr>
        <w:t>, w proporcj</w:t>
      </w:r>
      <w:r w:rsidR="00127363" w:rsidRPr="0015640A">
        <w:rPr>
          <w:sz w:val="16"/>
          <w:szCs w:val="16"/>
        </w:rPr>
        <w:t>i</w:t>
      </w:r>
      <w:r w:rsidRPr="0015640A">
        <w:rPr>
          <w:sz w:val="16"/>
          <w:szCs w:val="16"/>
        </w:rPr>
        <w:t xml:space="preserve"> poszczególnych kategorii </w:t>
      </w:r>
      <w:r w:rsidR="00127363" w:rsidRPr="0015640A">
        <w:rPr>
          <w:sz w:val="16"/>
          <w:szCs w:val="16"/>
        </w:rPr>
        <w:t>zbliżonej</w:t>
      </w:r>
      <w:r w:rsidRPr="0015640A">
        <w:rPr>
          <w:sz w:val="16"/>
          <w:szCs w:val="16"/>
        </w:rPr>
        <w:t xml:space="preserve"> do 2:2:1 (W:U:KS)</w:t>
      </w:r>
      <w:r w:rsidR="00010215" w:rsidRPr="0015640A">
        <w:rPr>
          <w:sz w:val="16"/>
          <w:szCs w:val="16"/>
        </w:rPr>
        <w:t>,</w:t>
      </w:r>
    </w:p>
    <w:p w14:paraId="2C58C2B4" w14:textId="77777777" w:rsidR="004C1CE4" w:rsidRPr="0015640A" w:rsidRDefault="004C1CE4" w:rsidP="00044F62">
      <w:pPr>
        <w:ind w:left="0"/>
        <w:rPr>
          <w:sz w:val="16"/>
          <w:szCs w:val="16"/>
        </w:rPr>
      </w:pPr>
    </w:p>
    <w:p w14:paraId="64324B34" w14:textId="153D1E4D" w:rsidR="00010215" w:rsidRPr="0015640A" w:rsidRDefault="00C74B98" w:rsidP="00044F62">
      <w:pPr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w opisie efektów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należy uwzględnić char</w:t>
      </w:r>
      <w:r w:rsidR="005701D9" w:rsidRPr="0015640A">
        <w:rPr>
          <w:sz w:val="16"/>
          <w:szCs w:val="16"/>
        </w:rPr>
        <w:t xml:space="preserve">akterystyki I </w:t>
      </w:r>
      <w:proofErr w:type="spellStart"/>
      <w:r w:rsidR="005701D9" w:rsidRPr="0015640A">
        <w:rPr>
          <w:sz w:val="16"/>
          <w:szCs w:val="16"/>
        </w:rPr>
        <w:t>i</w:t>
      </w:r>
      <w:proofErr w:type="spellEnd"/>
      <w:r w:rsidR="005701D9" w:rsidRPr="0015640A">
        <w:rPr>
          <w:sz w:val="16"/>
          <w:szCs w:val="16"/>
        </w:rPr>
        <w:t xml:space="preserve"> II stopnia PRK </w:t>
      </w:r>
      <w:r w:rsidRPr="0015640A">
        <w:rPr>
          <w:sz w:val="16"/>
          <w:szCs w:val="16"/>
        </w:rPr>
        <w:t xml:space="preserve">oraz efekty </w:t>
      </w:r>
      <w:r w:rsidR="004C1CE4" w:rsidRPr="0015640A">
        <w:rPr>
          <w:sz w:val="16"/>
          <w:szCs w:val="16"/>
        </w:rPr>
        <w:t>uczenia się</w:t>
      </w:r>
      <w:r w:rsidRPr="0015640A">
        <w:rPr>
          <w:sz w:val="16"/>
          <w:szCs w:val="16"/>
        </w:rPr>
        <w:t xml:space="preserve"> w zakresie znajomości języka obcego</w:t>
      </w:r>
    </w:p>
    <w:p w14:paraId="787C0598" w14:textId="77777777" w:rsidR="005B49AA" w:rsidRPr="0015640A" w:rsidRDefault="005B49AA" w:rsidP="00044F62">
      <w:pPr>
        <w:ind w:left="0"/>
        <w:rPr>
          <w:sz w:val="16"/>
          <w:szCs w:val="16"/>
        </w:rPr>
      </w:pPr>
    </w:p>
    <w:p w14:paraId="48EF9426" w14:textId="54D2F026" w:rsidR="00E63735" w:rsidRPr="0015640A" w:rsidRDefault="00F30C1B" w:rsidP="007331F6">
      <w:pPr>
        <w:pStyle w:val="Akapitzlist"/>
        <w:numPr>
          <w:ilvl w:val="0"/>
          <w:numId w:val="4"/>
        </w:numPr>
        <w:ind w:left="142" w:hanging="142"/>
        <w:rPr>
          <w:sz w:val="16"/>
          <w:szCs w:val="16"/>
        </w:rPr>
      </w:pPr>
      <w:r w:rsidRPr="0015640A">
        <w:rPr>
          <w:sz w:val="16"/>
          <w:szCs w:val="16"/>
        </w:rPr>
        <w:t>-</w:t>
      </w:r>
      <w:r w:rsidR="00E63735" w:rsidRPr="0015640A">
        <w:rPr>
          <w:sz w:val="16"/>
          <w:szCs w:val="16"/>
        </w:rPr>
        <w:t xml:space="preserve"> </w:t>
      </w:r>
      <w:r w:rsidR="004F07EB" w:rsidRPr="0015640A">
        <w:rPr>
          <w:sz w:val="16"/>
          <w:szCs w:val="16"/>
        </w:rPr>
        <w:t xml:space="preserve">należy wskazać odpowiedni tytuł zawodowy zgodnie z zasadami określonymi w rozdziale 7. </w:t>
      </w:r>
      <w:proofErr w:type="spellStart"/>
      <w:r w:rsidR="004F07EB" w:rsidRPr="0015640A">
        <w:rPr>
          <w:sz w:val="16"/>
          <w:szCs w:val="16"/>
        </w:rPr>
        <w:t>rozp</w:t>
      </w:r>
      <w:proofErr w:type="spellEnd"/>
      <w:r w:rsidR="004F07EB" w:rsidRPr="0015640A">
        <w:rPr>
          <w:sz w:val="16"/>
          <w:szCs w:val="16"/>
        </w:rPr>
        <w:t xml:space="preserve">. </w:t>
      </w:r>
      <w:proofErr w:type="spellStart"/>
      <w:r w:rsidR="004F07EB" w:rsidRPr="0015640A">
        <w:rPr>
          <w:sz w:val="16"/>
          <w:szCs w:val="16"/>
        </w:rPr>
        <w:t>MNiSW</w:t>
      </w:r>
      <w:proofErr w:type="spellEnd"/>
      <w:r w:rsidR="004F07EB" w:rsidRPr="0015640A">
        <w:rPr>
          <w:sz w:val="16"/>
          <w:szCs w:val="16"/>
        </w:rPr>
        <w:t xml:space="preserve"> z dnia 27 września 2018 r. w sprawie studiów (Dz. U</w:t>
      </w:r>
      <w:r w:rsidR="005701D9" w:rsidRPr="0015640A">
        <w:rPr>
          <w:sz w:val="16"/>
          <w:szCs w:val="16"/>
        </w:rPr>
        <w:t xml:space="preserve">. z 2018 r. Poz. 1861), tytuły </w:t>
      </w:r>
      <w:r w:rsidR="004F07EB" w:rsidRPr="0015640A">
        <w:rPr>
          <w:sz w:val="16"/>
          <w:szCs w:val="16"/>
        </w:rPr>
        <w:t xml:space="preserve">zawodowe to: </w:t>
      </w:r>
      <w:r w:rsidR="004F07EB" w:rsidRPr="0015640A">
        <w:rPr>
          <w:b/>
          <w:sz w:val="16"/>
          <w:szCs w:val="16"/>
        </w:rPr>
        <w:t>„licencjat”, „inżynier”</w:t>
      </w:r>
      <w:r w:rsidR="00A11002" w:rsidRPr="0015640A">
        <w:rPr>
          <w:b/>
          <w:sz w:val="16"/>
          <w:szCs w:val="16"/>
        </w:rPr>
        <w:t>, „magister”</w:t>
      </w:r>
      <w:r w:rsidR="00A11002" w:rsidRPr="0015640A">
        <w:rPr>
          <w:sz w:val="16"/>
          <w:szCs w:val="16"/>
        </w:rPr>
        <w:t>,</w:t>
      </w:r>
      <w:r w:rsidR="00A11002" w:rsidRPr="0015640A">
        <w:rPr>
          <w:b/>
          <w:sz w:val="16"/>
          <w:szCs w:val="16"/>
        </w:rPr>
        <w:t xml:space="preserve"> „magister inżynier”</w:t>
      </w:r>
      <w:r w:rsidR="004F07EB" w:rsidRPr="0015640A">
        <w:rPr>
          <w:sz w:val="16"/>
          <w:szCs w:val="16"/>
        </w:rPr>
        <w:t xml:space="preserve"> oraz: „licencjat pielęgniarstwa”, „licencjat położnictwa”, </w:t>
      </w:r>
      <w:r w:rsidR="004F07EB" w:rsidRPr="0015640A">
        <w:rPr>
          <w:b/>
          <w:sz w:val="16"/>
          <w:szCs w:val="16"/>
        </w:rPr>
        <w:t>„inżynier architekt”</w:t>
      </w:r>
      <w:r w:rsidR="004F07EB" w:rsidRPr="0015640A">
        <w:rPr>
          <w:sz w:val="16"/>
          <w:szCs w:val="16"/>
        </w:rPr>
        <w:t>, „inżynier pożarnictwa”,</w:t>
      </w:r>
      <w:r w:rsidR="00A11002" w:rsidRPr="0015640A">
        <w:rPr>
          <w:sz w:val="16"/>
          <w:szCs w:val="16"/>
        </w:rPr>
        <w:t xml:space="preserve"> </w:t>
      </w:r>
      <w:r w:rsidR="00A11002" w:rsidRPr="0015640A">
        <w:rPr>
          <w:b/>
          <w:sz w:val="16"/>
          <w:szCs w:val="16"/>
        </w:rPr>
        <w:t>„magister inżynier architekt”</w:t>
      </w:r>
      <w:r w:rsidR="00A11002" w:rsidRPr="0015640A">
        <w:rPr>
          <w:sz w:val="16"/>
          <w:szCs w:val="16"/>
        </w:rPr>
        <w:t>, „magister inżynier pożarnictwa”, „magister pielęgniarstwa”, „magister położnictwa”, „lekarz”, „lekarz dentysta”, „lekarz weterynarii”, „ magister farmacji”,</w:t>
      </w:r>
      <w:r w:rsidR="005701D9" w:rsidRPr="0015640A">
        <w:rPr>
          <w:sz w:val="16"/>
          <w:szCs w:val="16"/>
        </w:rPr>
        <w:t xml:space="preserve"> „magister inżynier architekt”</w:t>
      </w:r>
    </w:p>
    <w:p w14:paraId="2A13606E" w14:textId="77777777" w:rsidR="00E40D7B" w:rsidRPr="0015640A" w:rsidRDefault="00E40D7B" w:rsidP="00E40D7B">
      <w:pPr>
        <w:pStyle w:val="Akapitzlist"/>
        <w:ind w:left="142"/>
        <w:rPr>
          <w:sz w:val="16"/>
          <w:szCs w:val="16"/>
        </w:rPr>
      </w:pPr>
    </w:p>
    <w:p w14:paraId="446721A5" w14:textId="16BCD5D5" w:rsidR="0010491F" w:rsidRPr="0015640A" w:rsidRDefault="00E40D7B" w:rsidP="00951701">
      <w:pPr>
        <w:ind w:left="142" w:hanging="142"/>
        <w:rPr>
          <w:b/>
          <w:sz w:val="22"/>
          <w:vertAlign w:val="superscript"/>
        </w:rPr>
      </w:pPr>
      <w:r w:rsidRPr="0015640A">
        <w:rPr>
          <w:b/>
          <w:sz w:val="22"/>
          <w:vertAlign w:val="superscript"/>
        </w:rPr>
        <w:t>2</w:t>
      </w:r>
      <w:r w:rsidRPr="0015640A">
        <w:rPr>
          <w:b/>
          <w:sz w:val="22"/>
        </w:rPr>
        <w:t xml:space="preserve"> </w:t>
      </w:r>
      <w:r w:rsidR="00F30C1B" w:rsidRPr="0015640A">
        <w:rPr>
          <w:b/>
          <w:sz w:val="22"/>
        </w:rPr>
        <w:t>-</w:t>
      </w:r>
      <w:r w:rsidR="00095637" w:rsidRPr="0015640A">
        <w:rPr>
          <w:b/>
          <w:sz w:val="22"/>
        </w:rPr>
        <w:t xml:space="preserve"> </w:t>
      </w:r>
      <w:r w:rsidR="00594488" w:rsidRPr="0015640A">
        <w:rPr>
          <w:b/>
          <w:sz w:val="16"/>
          <w:szCs w:val="16"/>
        </w:rPr>
        <w:t>nazwy dyscyplin, do których przyporządkowano kierunek</w:t>
      </w:r>
      <w:r w:rsidR="005701D9" w:rsidRPr="0015640A">
        <w:rPr>
          <w:sz w:val="16"/>
          <w:szCs w:val="16"/>
        </w:rPr>
        <w:t xml:space="preserve"> </w:t>
      </w:r>
      <w:r w:rsidR="00095637" w:rsidRPr="0015640A">
        <w:rPr>
          <w:sz w:val="16"/>
          <w:szCs w:val="16"/>
        </w:rPr>
        <w:t xml:space="preserve">zgodne z </w:t>
      </w:r>
      <w:proofErr w:type="spellStart"/>
      <w:r w:rsidRPr="0015640A">
        <w:rPr>
          <w:sz w:val="16"/>
          <w:szCs w:val="16"/>
        </w:rPr>
        <w:t>ro</w:t>
      </w:r>
      <w:r w:rsidR="00DA22FB" w:rsidRPr="0015640A">
        <w:rPr>
          <w:sz w:val="16"/>
          <w:szCs w:val="16"/>
        </w:rPr>
        <w:t>zp</w:t>
      </w:r>
      <w:proofErr w:type="spellEnd"/>
      <w:r w:rsidR="00DA22FB" w:rsidRPr="0015640A">
        <w:rPr>
          <w:sz w:val="16"/>
          <w:szCs w:val="16"/>
        </w:rPr>
        <w:t>.</w:t>
      </w:r>
      <w:r w:rsidRPr="0015640A">
        <w:rPr>
          <w:sz w:val="16"/>
          <w:szCs w:val="16"/>
        </w:rPr>
        <w:t xml:space="preserve"> </w:t>
      </w:r>
      <w:proofErr w:type="spellStart"/>
      <w:r w:rsidRPr="0015640A">
        <w:rPr>
          <w:sz w:val="16"/>
          <w:szCs w:val="16"/>
        </w:rPr>
        <w:t>MNiSW</w:t>
      </w:r>
      <w:proofErr w:type="spellEnd"/>
      <w:r w:rsidRPr="0015640A">
        <w:rPr>
          <w:sz w:val="16"/>
          <w:szCs w:val="16"/>
        </w:rPr>
        <w:t xml:space="preserve"> z dnia 20 września 2018 r. w sprawie dziedzin nauki i dyscyplin naukowych oraz dyscyplin artystycznych (Dz. U. z 2018 r. Poz. 1818</w:t>
      </w:r>
      <w:r w:rsidR="00594488" w:rsidRPr="0015640A">
        <w:rPr>
          <w:sz w:val="16"/>
          <w:szCs w:val="16"/>
        </w:rPr>
        <w:t>)</w:t>
      </w:r>
      <w:r w:rsidR="00B84EA0" w:rsidRPr="0015640A">
        <w:rPr>
          <w:b/>
          <w:sz w:val="16"/>
          <w:szCs w:val="16"/>
        </w:rPr>
        <w:t xml:space="preserve"> wraz ze wskazaniem procentowego udziału dyscyplin, w których uzyskiwane są efekty uczenia się, </w:t>
      </w:r>
      <w:r w:rsidR="00B84EA0" w:rsidRPr="0015640A">
        <w:rPr>
          <w:sz w:val="16"/>
          <w:szCs w:val="16"/>
        </w:rPr>
        <w:t>przy czym suma udziałów musi wynosić 100%, wynik należy podać w zaokrągleniu bez wartości ułamkowych</w:t>
      </w:r>
      <w:r w:rsidR="00B84EA0" w:rsidRPr="0015640A">
        <w:rPr>
          <w:b/>
          <w:sz w:val="16"/>
          <w:szCs w:val="16"/>
        </w:rPr>
        <w:t xml:space="preserve"> </w:t>
      </w:r>
      <w:r w:rsidR="00951701" w:rsidRPr="0015640A">
        <w:rPr>
          <w:sz w:val="16"/>
          <w:szCs w:val="16"/>
        </w:rPr>
        <w:t>(</w:t>
      </w:r>
      <w:r w:rsidR="00DA22FB" w:rsidRPr="0015640A">
        <w:rPr>
          <w:sz w:val="16"/>
          <w:szCs w:val="16"/>
        </w:rPr>
        <w:t xml:space="preserve">zgodnie z </w:t>
      </w:r>
      <w:r w:rsidR="00951701" w:rsidRPr="0015640A">
        <w:rPr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15640A">
        <w:rPr>
          <w:sz w:val="16"/>
          <w:szCs w:val="16"/>
        </w:rPr>
        <w:t xml:space="preserve"> oraz </w:t>
      </w:r>
      <w:r w:rsidR="00DA22FB" w:rsidRPr="0015640A">
        <w:rPr>
          <w:rStyle w:val="st"/>
          <w:sz w:val="16"/>
          <w:szCs w:val="16"/>
        </w:rPr>
        <w:t xml:space="preserve">§3 ust. 4 </w:t>
      </w:r>
      <w:proofErr w:type="spellStart"/>
      <w:r w:rsidR="00DA22FB" w:rsidRPr="0015640A">
        <w:rPr>
          <w:rStyle w:val="st"/>
          <w:sz w:val="16"/>
          <w:szCs w:val="16"/>
        </w:rPr>
        <w:t>rozp</w:t>
      </w:r>
      <w:proofErr w:type="spellEnd"/>
      <w:r w:rsidR="00DA22FB" w:rsidRPr="0015640A">
        <w:rPr>
          <w:rStyle w:val="st"/>
          <w:sz w:val="16"/>
          <w:szCs w:val="16"/>
        </w:rPr>
        <w:t xml:space="preserve">. </w:t>
      </w:r>
      <w:proofErr w:type="spellStart"/>
      <w:r w:rsidR="00DA22FB" w:rsidRPr="0015640A">
        <w:rPr>
          <w:rStyle w:val="st"/>
          <w:sz w:val="16"/>
          <w:szCs w:val="16"/>
        </w:rPr>
        <w:t>MNiSW</w:t>
      </w:r>
      <w:proofErr w:type="spellEnd"/>
      <w:r w:rsidR="00DA22FB" w:rsidRPr="0015640A">
        <w:rPr>
          <w:rStyle w:val="st"/>
          <w:sz w:val="16"/>
          <w:szCs w:val="16"/>
        </w:rPr>
        <w:t xml:space="preserve"> z dnia 27 września 2018 r. w sprawie studiów (Dz. U. z 2018 r. Poz. 1861)</w:t>
      </w:r>
      <w:r w:rsidR="00951701" w:rsidRPr="0015640A">
        <w:rPr>
          <w:sz w:val="16"/>
          <w:szCs w:val="16"/>
        </w:rPr>
        <w:t>)</w:t>
      </w:r>
      <w:r w:rsidR="00951701" w:rsidRPr="0015640A">
        <w:rPr>
          <w:sz w:val="16"/>
          <w:szCs w:val="16"/>
        </w:rPr>
        <w:br/>
      </w:r>
    </w:p>
    <w:p w14:paraId="43828DEF" w14:textId="486F6553" w:rsidR="00747E5B" w:rsidRPr="0015640A" w:rsidRDefault="00747E5B" w:rsidP="00841727">
      <w:pPr>
        <w:ind w:left="142" w:hanging="142"/>
        <w:rPr>
          <w:b/>
          <w:sz w:val="16"/>
          <w:szCs w:val="16"/>
        </w:rPr>
      </w:pPr>
      <w:r w:rsidRPr="0015640A">
        <w:rPr>
          <w:b/>
          <w:sz w:val="22"/>
          <w:vertAlign w:val="superscript"/>
        </w:rPr>
        <w:t>3</w:t>
      </w:r>
      <w:r w:rsidR="000A3095" w:rsidRPr="0015640A">
        <w:rPr>
          <w:b/>
          <w:sz w:val="22"/>
          <w:vertAlign w:val="superscript"/>
        </w:rPr>
        <w:t xml:space="preserve"> </w:t>
      </w:r>
      <w:r w:rsidR="00F30C1B" w:rsidRPr="0015640A">
        <w:rPr>
          <w:sz w:val="16"/>
          <w:szCs w:val="16"/>
        </w:rPr>
        <w:t>-</w:t>
      </w:r>
      <w:r w:rsidR="0010491F" w:rsidRPr="0015640A">
        <w:rPr>
          <w:sz w:val="16"/>
          <w:szCs w:val="16"/>
        </w:rPr>
        <w:t xml:space="preserve"> w przypadku kierunków przyporządkowanych do więcej niż jednej dyscypliny </w:t>
      </w:r>
      <w:r w:rsidR="009265C7" w:rsidRPr="0015640A">
        <w:rPr>
          <w:sz w:val="16"/>
          <w:szCs w:val="16"/>
        </w:rPr>
        <w:t xml:space="preserve">zgodnie z art. 53. ust. 2. </w:t>
      </w:r>
      <w:proofErr w:type="spellStart"/>
      <w:r w:rsidR="009265C7" w:rsidRPr="0015640A">
        <w:rPr>
          <w:sz w:val="16"/>
          <w:szCs w:val="16"/>
        </w:rPr>
        <w:t>PSWiN</w:t>
      </w:r>
      <w:proofErr w:type="spellEnd"/>
      <w:r w:rsidR="009265C7" w:rsidRPr="0015640A">
        <w:rPr>
          <w:sz w:val="16"/>
          <w:szCs w:val="16"/>
        </w:rPr>
        <w:t xml:space="preserve"> </w:t>
      </w:r>
      <w:r w:rsidR="0010491F" w:rsidRPr="0015640A">
        <w:rPr>
          <w:sz w:val="16"/>
          <w:szCs w:val="16"/>
        </w:rPr>
        <w:t xml:space="preserve">konieczne jest wskazanie </w:t>
      </w:r>
      <w:r w:rsidR="0010491F" w:rsidRPr="0015640A">
        <w:rPr>
          <w:b/>
          <w:sz w:val="16"/>
          <w:szCs w:val="16"/>
        </w:rPr>
        <w:t xml:space="preserve">dyscypliny wiodącej, w ramach której </w:t>
      </w:r>
      <w:r w:rsidRPr="0015640A">
        <w:rPr>
          <w:b/>
          <w:sz w:val="16"/>
          <w:szCs w:val="16"/>
        </w:rPr>
        <w:t>uzyskiwana</w:t>
      </w:r>
      <w:r w:rsidR="003E44C8" w:rsidRPr="0015640A">
        <w:rPr>
          <w:b/>
          <w:sz w:val="16"/>
          <w:szCs w:val="16"/>
        </w:rPr>
        <w:t xml:space="preserve"> </w:t>
      </w:r>
      <w:r w:rsidR="006C619F" w:rsidRPr="0015640A">
        <w:rPr>
          <w:b/>
          <w:sz w:val="16"/>
          <w:szCs w:val="16"/>
        </w:rPr>
        <w:t xml:space="preserve">jest </w:t>
      </w:r>
      <w:r w:rsidR="003E44C8" w:rsidRPr="0015640A">
        <w:rPr>
          <w:b/>
          <w:sz w:val="16"/>
          <w:szCs w:val="16"/>
        </w:rPr>
        <w:t>ponad</w:t>
      </w:r>
      <w:r w:rsidRPr="0015640A">
        <w:rPr>
          <w:b/>
          <w:sz w:val="16"/>
          <w:szCs w:val="16"/>
        </w:rPr>
        <w:t xml:space="preserve"> połow</w:t>
      </w:r>
      <w:r w:rsidR="003E44C8" w:rsidRPr="0015640A">
        <w:rPr>
          <w:b/>
          <w:sz w:val="16"/>
          <w:szCs w:val="16"/>
        </w:rPr>
        <w:t>a</w:t>
      </w:r>
      <w:r w:rsidRPr="0015640A">
        <w:rPr>
          <w:b/>
          <w:sz w:val="16"/>
          <w:szCs w:val="16"/>
        </w:rPr>
        <w:t xml:space="preserve"> efektów uczenia się</w:t>
      </w:r>
      <w:r w:rsidR="003E44C8" w:rsidRPr="0015640A">
        <w:rPr>
          <w:b/>
          <w:sz w:val="16"/>
          <w:szCs w:val="16"/>
        </w:rPr>
        <w:t xml:space="preserve"> </w:t>
      </w:r>
    </w:p>
    <w:p w14:paraId="028BDF3F" w14:textId="77777777" w:rsidR="005F66C4" w:rsidRPr="0015640A" w:rsidRDefault="005F66C4" w:rsidP="00747E5B">
      <w:pPr>
        <w:ind w:left="0"/>
        <w:rPr>
          <w:b/>
          <w:sz w:val="16"/>
          <w:szCs w:val="16"/>
        </w:rPr>
      </w:pPr>
    </w:p>
    <w:p w14:paraId="4B002A0F" w14:textId="33A678B5" w:rsidR="00124647" w:rsidRPr="0015640A" w:rsidRDefault="00124647" w:rsidP="00841727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4</w:t>
      </w:r>
      <w:r w:rsidR="007331F6" w:rsidRPr="0015640A">
        <w:rPr>
          <w:rFonts w:cs="Times New Roman"/>
          <w:sz w:val="16"/>
          <w:szCs w:val="16"/>
        </w:rPr>
        <w:t xml:space="preserve"> </w:t>
      </w:r>
      <w:r w:rsidRPr="0015640A">
        <w:rPr>
          <w:rFonts w:cs="Times New Roman"/>
          <w:sz w:val="16"/>
          <w:szCs w:val="16"/>
        </w:rPr>
        <w:t>-</w:t>
      </w:r>
      <w:r w:rsidR="00B3010D" w:rsidRPr="0015640A">
        <w:rPr>
          <w:rFonts w:cs="Times New Roman"/>
          <w:sz w:val="16"/>
          <w:szCs w:val="16"/>
        </w:rPr>
        <w:t xml:space="preserve"> należy </w:t>
      </w:r>
      <w:r w:rsidR="00B029B6" w:rsidRPr="0015640A">
        <w:rPr>
          <w:rFonts w:cs="Times New Roman"/>
          <w:sz w:val="16"/>
          <w:szCs w:val="16"/>
        </w:rPr>
        <w:t xml:space="preserve">odnieść / </w:t>
      </w:r>
      <w:r w:rsidR="00B3010D" w:rsidRPr="0015640A">
        <w:rPr>
          <w:rFonts w:cs="Times New Roman"/>
          <w:b/>
          <w:sz w:val="16"/>
          <w:szCs w:val="16"/>
        </w:rPr>
        <w:t xml:space="preserve">uwzględnić </w:t>
      </w:r>
      <w:r w:rsidR="00B3010D" w:rsidRPr="0015640A">
        <w:rPr>
          <w:rFonts w:cs="Times New Roman"/>
          <w:b/>
          <w:sz w:val="16"/>
          <w:szCs w:val="16"/>
          <w:u w:val="single"/>
        </w:rPr>
        <w:t>pełen</w:t>
      </w:r>
      <w:r w:rsidR="00B3010D" w:rsidRPr="0015640A">
        <w:rPr>
          <w:rFonts w:cs="Times New Roman"/>
          <w:b/>
          <w:sz w:val="16"/>
          <w:szCs w:val="16"/>
        </w:rPr>
        <w:t xml:space="preserve"> zakres </w:t>
      </w:r>
      <w:r w:rsidR="00B029B6" w:rsidRPr="0015640A">
        <w:rPr>
          <w:rFonts w:cs="Times New Roman"/>
          <w:b/>
          <w:sz w:val="16"/>
          <w:szCs w:val="16"/>
        </w:rPr>
        <w:t>charakterystyk</w:t>
      </w:r>
      <w:r w:rsidR="00B029B6" w:rsidRPr="0015640A">
        <w:rPr>
          <w:rFonts w:cs="Times New Roman"/>
          <w:sz w:val="16"/>
          <w:szCs w:val="16"/>
        </w:rPr>
        <w:t xml:space="preserve"> dla kwalifikacji odpowiednio na poziomie 6 PRK (studia I stopnia) lub 7 PRK (studia II stopnia</w:t>
      </w:r>
      <w:r w:rsidR="005701D9" w:rsidRPr="0015640A">
        <w:rPr>
          <w:rFonts w:cs="Times New Roman"/>
          <w:b/>
          <w:sz w:val="16"/>
          <w:szCs w:val="16"/>
        </w:rPr>
        <w:t>)</w:t>
      </w:r>
      <w:r w:rsidRPr="0015640A">
        <w:rPr>
          <w:rFonts w:cs="Times New Roman"/>
          <w:b/>
          <w:sz w:val="16"/>
          <w:szCs w:val="16"/>
        </w:rPr>
        <w:t xml:space="preserve"> </w:t>
      </w:r>
      <w:r w:rsidR="007331F6" w:rsidRPr="0015640A">
        <w:rPr>
          <w:rFonts w:cs="Times New Roman"/>
          <w:b/>
          <w:sz w:val="16"/>
          <w:szCs w:val="16"/>
        </w:rPr>
        <w:t>określon</w:t>
      </w:r>
      <w:r w:rsidR="00552EF9" w:rsidRPr="0015640A">
        <w:rPr>
          <w:rFonts w:cs="Times New Roman"/>
          <w:b/>
          <w:sz w:val="16"/>
          <w:szCs w:val="16"/>
        </w:rPr>
        <w:t>ych</w:t>
      </w:r>
      <w:r w:rsidR="00CF135C" w:rsidRPr="0015640A">
        <w:rPr>
          <w:rFonts w:cs="Times New Roman"/>
          <w:b/>
          <w:sz w:val="16"/>
          <w:szCs w:val="16"/>
        </w:rPr>
        <w:t xml:space="preserve"> </w:t>
      </w:r>
      <w:r w:rsidR="00B029B6" w:rsidRPr="0015640A">
        <w:rPr>
          <w:rFonts w:cs="Times New Roman"/>
          <w:b/>
          <w:sz w:val="16"/>
          <w:szCs w:val="16"/>
        </w:rPr>
        <w:t xml:space="preserve">w części I załącznika </w:t>
      </w:r>
      <w:r w:rsidR="00CF135C" w:rsidRPr="0015640A">
        <w:rPr>
          <w:rFonts w:cs="Times New Roman"/>
          <w:b/>
          <w:sz w:val="16"/>
          <w:szCs w:val="16"/>
        </w:rPr>
        <w:t xml:space="preserve">do </w:t>
      </w:r>
      <w:proofErr w:type="spellStart"/>
      <w:r w:rsidRPr="0015640A">
        <w:rPr>
          <w:b/>
          <w:sz w:val="16"/>
          <w:szCs w:val="16"/>
        </w:rPr>
        <w:t>rozp</w:t>
      </w:r>
      <w:proofErr w:type="spellEnd"/>
      <w:r w:rsidRPr="0015640A">
        <w:rPr>
          <w:b/>
          <w:sz w:val="16"/>
          <w:szCs w:val="16"/>
        </w:rPr>
        <w:t xml:space="preserve">. </w:t>
      </w:r>
      <w:proofErr w:type="spellStart"/>
      <w:r w:rsidR="00E16EF9" w:rsidRPr="0015640A">
        <w:rPr>
          <w:b/>
          <w:sz w:val="16"/>
          <w:szCs w:val="16"/>
        </w:rPr>
        <w:t>MNiSW</w:t>
      </w:r>
      <w:proofErr w:type="spellEnd"/>
      <w:r w:rsidR="00E16EF9" w:rsidRPr="0015640A">
        <w:rPr>
          <w:b/>
          <w:sz w:val="16"/>
          <w:szCs w:val="16"/>
        </w:rPr>
        <w:t xml:space="preserve"> </w:t>
      </w:r>
      <w:r w:rsidR="00CF135C" w:rsidRPr="0015640A">
        <w:rPr>
          <w:b/>
          <w:sz w:val="16"/>
          <w:szCs w:val="16"/>
        </w:rPr>
        <w:t xml:space="preserve">z </w:t>
      </w:r>
      <w:r w:rsidRPr="0015640A">
        <w:rPr>
          <w:b/>
          <w:sz w:val="16"/>
          <w:szCs w:val="16"/>
        </w:rPr>
        <w:t>dnia 14 listopada 2018 r.</w:t>
      </w:r>
      <w:r w:rsidRPr="0015640A">
        <w:rPr>
          <w:sz w:val="16"/>
          <w:szCs w:val="16"/>
        </w:rPr>
        <w:t xml:space="preserve"> w sprawie charakterystyk drugiego</w:t>
      </w:r>
      <w:r w:rsidR="00CF135C" w:rsidRPr="0015640A">
        <w:rPr>
          <w:sz w:val="16"/>
          <w:szCs w:val="16"/>
        </w:rPr>
        <w:t xml:space="preserve"> stopnia </w:t>
      </w:r>
      <w:r w:rsidRPr="0015640A">
        <w:rPr>
          <w:sz w:val="16"/>
          <w:szCs w:val="16"/>
        </w:rPr>
        <w:t xml:space="preserve">efektów uczenia się dla kwalifikacji na poziomie 6-8 </w:t>
      </w:r>
      <w:r w:rsidR="00CF135C" w:rsidRPr="0015640A">
        <w:rPr>
          <w:sz w:val="16"/>
          <w:szCs w:val="16"/>
        </w:rPr>
        <w:t xml:space="preserve">Polskiej Ramy Kwalifikacji </w:t>
      </w:r>
      <w:r w:rsidRPr="0015640A">
        <w:rPr>
          <w:sz w:val="16"/>
          <w:szCs w:val="16"/>
        </w:rPr>
        <w:t>(Dz. U. z 2018 r. Poz. 2218)</w:t>
      </w:r>
      <w:r w:rsidR="005701D9" w:rsidRPr="0015640A">
        <w:rPr>
          <w:sz w:val="16"/>
          <w:szCs w:val="16"/>
        </w:rPr>
        <w:t xml:space="preserve"> – wskazać kod składnika opisu</w:t>
      </w:r>
    </w:p>
    <w:p w14:paraId="605A67CD" w14:textId="77777777" w:rsidR="00B029B6" w:rsidRPr="0015640A" w:rsidRDefault="00B029B6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074D18F7" w14:textId="7F1FF20A" w:rsidR="00B029B6" w:rsidRPr="0015640A" w:rsidRDefault="008B1F67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5</w:t>
      </w:r>
      <w:r w:rsidR="00B029B6" w:rsidRPr="0015640A">
        <w:rPr>
          <w:rFonts w:cs="Times New Roman"/>
          <w:sz w:val="16"/>
          <w:szCs w:val="16"/>
        </w:rPr>
        <w:t xml:space="preserve"> - </w:t>
      </w:r>
      <w:r w:rsidR="00B029B6" w:rsidRPr="0015640A">
        <w:rPr>
          <w:rFonts w:cs="Times New Roman"/>
          <w:b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15640A">
        <w:rPr>
          <w:rFonts w:cs="Times New Roman"/>
          <w:sz w:val="16"/>
          <w:szCs w:val="16"/>
        </w:rPr>
        <w:t xml:space="preserve"> - odnieść / </w:t>
      </w:r>
      <w:r w:rsidR="00B029B6" w:rsidRPr="0015640A">
        <w:rPr>
          <w:rFonts w:cs="Times New Roman"/>
          <w:b/>
          <w:sz w:val="16"/>
          <w:szCs w:val="16"/>
        </w:rPr>
        <w:t xml:space="preserve">uwzględnić </w:t>
      </w:r>
      <w:r w:rsidR="00962CEE" w:rsidRPr="0015640A">
        <w:rPr>
          <w:rFonts w:cs="Times New Roman"/>
          <w:b/>
          <w:sz w:val="16"/>
          <w:szCs w:val="16"/>
          <w:u w:val="single"/>
        </w:rPr>
        <w:t>odpowiednie</w:t>
      </w:r>
      <w:r w:rsidR="00B029B6" w:rsidRPr="0015640A">
        <w:rPr>
          <w:rFonts w:cs="Times New Roman"/>
          <w:b/>
          <w:sz w:val="16"/>
          <w:szCs w:val="16"/>
        </w:rPr>
        <w:t xml:space="preserve"> charakterystyki </w:t>
      </w:r>
      <w:r w:rsidR="00B029B6" w:rsidRPr="0015640A">
        <w:rPr>
          <w:rFonts w:cs="Times New Roman"/>
          <w:sz w:val="16"/>
          <w:szCs w:val="16"/>
        </w:rPr>
        <w:t>dla kwalifikacji</w:t>
      </w:r>
      <w:r w:rsidR="00B029B6" w:rsidRPr="0015640A">
        <w:rPr>
          <w:rFonts w:cs="Times New Roman"/>
          <w:b/>
          <w:sz w:val="16"/>
          <w:szCs w:val="16"/>
        </w:rPr>
        <w:t xml:space="preserve"> </w:t>
      </w:r>
      <w:r w:rsidR="00B029B6" w:rsidRPr="0015640A">
        <w:rPr>
          <w:rFonts w:cs="Times New Roman"/>
          <w:sz w:val="16"/>
          <w:szCs w:val="16"/>
        </w:rPr>
        <w:t>odpowiednio na poziomie 6 PRK (studia I stopnia)</w:t>
      </w:r>
      <w:r w:rsidRPr="0015640A">
        <w:rPr>
          <w:rFonts w:cs="Times New Roman"/>
          <w:sz w:val="16"/>
          <w:szCs w:val="16"/>
        </w:rPr>
        <w:t xml:space="preserve"> </w:t>
      </w:r>
      <w:r w:rsidR="005701D9" w:rsidRPr="0015640A">
        <w:rPr>
          <w:rFonts w:cs="Times New Roman"/>
          <w:sz w:val="16"/>
          <w:szCs w:val="16"/>
        </w:rPr>
        <w:t xml:space="preserve">lub 7 PRK (studia II stopnia) </w:t>
      </w:r>
      <w:r w:rsidR="00B029B6" w:rsidRPr="0015640A">
        <w:rPr>
          <w:rFonts w:cs="Times New Roman"/>
          <w:b/>
          <w:sz w:val="16"/>
          <w:szCs w:val="16"/>
        </w:rPr>
        <w:t>określon</w:t>
      </w:r>
      <w:r w:rsidR="00552EF9" w:rsidRPr="0015640A">
        <w:rPr>
          <w:rFonts w:cs="Times New Roman"/>
          <w:b/>
          <w:sz w:val="16"/>
          <w:szCs w:val="16"/>
        </w:rPr>
        <w:t>e</w:t>
      </w:r>
      <w:r w:rsidR="005701D9" w:rsidRPr="0015640A">
        <w:rPr>
          <w:rFonts w:cs="Times New Roman"/>
          <w:b/>
          <w:sz w:val="16"/>
          <w:szCs w:val="16"/>
        </w:rPr>
        <w:t xml:space="preserve"> w części II załącznika do </w:t>
      </w:r>
      <w:proofErr w:type="spellStart"/>
      <w:r w:rsidR="00B029B6" w:rsidRPr="0015640A">
        <w:rPr>
          <w:b/>
          <w:sz w:val="16"/>
          <w:szCs w:val="16"/>
        </w:rPr>
        <w:t>rozp</w:t>
      </w:r>
      <w:proofErr w:type="spellEnd"/>
      <w:r w:rsidR="00B029B6" w:rsidRPr="0015640A">
        <w:rPr>
          <w:b/>
          <w:sz w:val="16"/>
          <w:szCs w:val="16"/>
        </w:rPr>
        <w:t xml:space="preserve">. </w:t>
      </w:r>
      <w:proofErr w:type="spellStart"/>
      <w:r w:rsidR="00B029B6" w:rsidRPr="0015640A">
        <w:rPr>
          <w:b/>
          <w:sz w:val="16"/>
          <w:szCs w:val="16"/>
        </w:rPr>
        <w:t>MNiSW</w:t>
      </w:r>
      <w:proofErr w:type="spellEnd"/>
      <w:r w:rsidR="00B029B6" w:rsidRPr="0015640A">
        <w:rPr>
          <w:b/>
          <w:sz w:val="16"/>
          <w:szCs w:val="16"/>
        </w:rPr>
        <w:t xml:space="preserve"> z dnia 14 listopada 2018 r.</w:t>
      </w:r>
      <w:r w:rsidR="00B029B6" w:rsidRPr="0015640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15640A">
        <w:rPr>
          <w:sz w:val="16"/>
          <w:szCs w:val="16"/>
        </w:rPr>
        <w:t>–</w:t>
      </w:r>
      <w:r w:rsidR="00C90B96" w:rsidRPr="0015640A">
        <w:rPr>
          <w:sz w:val="16"/>
          <w:szCs w:val="16"/>
        </w:rPr>
        <w:t xml:space="preserve">dla </w:t>
      </w:r>
      <w:r w:rsidR="00552EF9" w:rsidRPr="0015640A">
        <w:rPr>
          <w:sz w:val="16"/>
          <w:szCs w:val="16"/>
        </w:rPr>
        <w:t>określonych</w:t>
      </w:r>
      <w:r w:rsidR="00C90B96" w:rsidRPr="0015640A">
        <w:rPr>
          <w:sz w:val="16"/>
          <w:szCs w:val="16"/>
        </w:rPr>
        <w:t xml:space="preserve"> efektów kierunkowych </w:t>
      </w:r>
      <w:r w:rsidRPr="0015640A">
        <w:rPr>
          <w:sz w:val="16"/>
          <w:szCs w:val="16"/>
        </w:rPr>
        <w:t>wskazać kod składnika opisu oraz zakres</w:t>
      </w:r>
      <w:r w:rsidR="00C90B96" w:rsidRPr="0015640A">
        <w:rPr>
          <w:sz w:val="16"/>
          <w:szCs w:val="16"/>
        </w:rPr>
        <w:t xml:space="preserve"> charakterystyk z dziedziny sztuki</w:t>
      </w:r>
      <w:r w:rsidR="006C619F" w:rsidRPr="0015640A">
        <w:rPr>
          <w:sz w:val="16"/>
          <w:szCs w:val="16"/>
        </w:rPr>
        <w:t xml:space="preserve"> z części II</w:t>
      </w:r>
    </w:p>
    <w:p w14:paraId="33C36804" w14:textId="77777777" w:rsidR="00552EF9" w:rsidRPr="0015640A" w:rsidRDefault="00552EF9" w:rsidP="00552EF9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6A7A2257" w14:textId="08ED7539" w:rsidR="00552EF9" w:rsidRPr="0015640A" w:rsidRDefault="00ED43DD" w:rsidP="00B056FE">
      <w:pPr>
        <w:pStyle w:val="Akapitzlist1"/>
        <w:spacing w:after="0" w:line="240" w:lineRule="auto"/>
        <w:ind w:left="142" w:hanging="142"/>
        <w:jc w:val="both"/>
        <w:rPr>
          <w:sz w:val="16"/>
          <w:szCs w:val="16"/>
        </w:rPr>
      </w:pPr>
      <w:r w:rsidRPr="0015640A">
        <w:rPr>
          <w:rFonts w:cs="Times New Roman"/>
          <w:b/>
          <w:sz w:val="22"/>
          <w:vertAlign w:val="superscript"/>
        </w:rPr>
        <w:t>6</w:t>
      </w:r>
      <w:r w:rsidR="005701D9" w:rsidRPr="0015640A">
        <w:rPr>
          <w:rFonts w:cs="Times New Roman"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 xml:space="preserve">- </w:t>
      </w:r>
      <w:r w:rsidR="00552EF9" w:rsidRPr="0015640A">
        <w:rPr>
          <w:rFonts w:cs="Times New Roman"/>
          <w:b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15640A">
        <w:rPr>
          <w:rFonts w:cs="Times New Roman"/>
          <w:sz w:val="16"/>
          <w:szCs w:val="16"/>
        </w:rPr>
        <w:t xml:space="preserve"> - odnieść / </w:t>
      </w:r>
      <w:r w:rsidR="00552EF9" w:rsidRPr="0015640A">
        <w:rPr>
          <w:rFonts w:cs="Times New Roman"/>
          <w:b/>
          <w:sz w:val="16"/>
          <w:szCs w:val="16"/>
        </w:rPr>
        <w:t xml:space="preserve">uwzględnić </w:t>
      </w:r>
      <w:r w:rsidR="00552EF9" w:rsidRPr="0015640A">
        <w:rPr>
          <w:rFonts w:cs="Times New Roman"/>
          <w:b/>
          <w:sz w:val="16"/>
          <w:szCs w:val="16"/>
          <w:u w:val="single"/>
        </w:rPr>
        <w:t>pełen</w:t>
      </w:r>
      <w:r w:rsidR="00552EF9" w:rsidRPr="0015640A">
        <w:rPr>
          <w:rFonts w:cs="Times New Roman"/>
          <w:b/>
          <w:sz w:val="16"/>
          <w:szCs w:val="16"/>
        </w:rPr>
        <w:t xml:space="preserve"> zakres charakterystyk </w:t>
      </w:r>
      <w:r w:rsidR="00552EF9" w:rsidRPr="0015640A">
        <w:rPr>
          <w:rFonts w:cs="Times New Roman"/>
          <w:sz w:val="16"/>
          <w:szCs w:val="16"/>
        </w:rPr>
        <w:t>efektów uczenia się</w:t>
      </w:r>
      <w:r w:rsidR="00552EF9" w:rsidRPr="0015640A">
        <w:rPr>
          <w:rFonts w:cs="Times New Roman"/>
          <w:b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>dla kwalifikacji</w:t>
      </w:r>
      <w:r w:rsidR="00552EF9" w:rsidRPr="0015640A">
        <w:rPr>
          <w:rFonts w:cs="Times New Roman"/>
          <w:b/>
          <w:sz w:val="16"/>
          <w:szCs w:val="16"/>
        </w:rPr>
        <w:t xml:space="preserve"> </w:t>
      </w:r>
      <w:r w:rsidR="00552EF9" w:rsidRPr="0015640A">
        <w:rPr>
          <w:rFonts w:cs="Times New Roman"/>
          <w:sz w:val="16"/>
          <w:szCs w:val="16"/>
        </w:rPr>
        <w:t>odpowiednio na poziomie 6 PRK (studia I stopnia)</w:t>
      </w:r>
      <w:r w:rsidR="005701D9" w:rsidRPr="0015640A">
        <w:rPr>
          <w:rFonts w:cs="Times New Roman"/>
          <w:sz w:val="16"/>
          <w:szCs w:val="16"/>
        </w:rPr>
        <w:t xml:space="preserve"> lub 7 PRK (studia II stopnia) </w:t>
      </w:r>
      <w:r w:rsidR="00552EF9" w:rsidRPr="0015640A">
        <w:rPr>
          <w:rFonts w:cs="Times New Roman"/>
          <w:b/>
          <w:sz w:val="16"/>
          <w:szCs w:val="16"/>
        </w:rPr>
        <w:t>określ</w:t>
      </w:r>
      <w:r w:rsidR="005701D9" w:rsidRPr="0015640A">
        <w:rPr>
          <w:rFonts w:cs="Times New Roman"/>
          <w:b/>
          <w:sz w:val="16"/>
          <w:szCs w:val="16"/>
        </w:rPr>
        <w:t xml:space="preserve">one w części III załącznika do </w:t>
      </w:r>
      <w:proofErr w:type="spellStart"/>
      <w:r w:rsidR="00552EF9" w:rsidRPr="0015640A">
        <w:rPr>
          <w:b/>
          <w:sz w:val="16"/>
          <w:szCs w:val="16"/>
        </w:rPr>
        <w:t>rozp</w:t>
      </w:r>
      <w:proofErr w:type="spellEnd"/>
      <w:r w:rsidR="00552EF9" w:rsidRPr="0015640A">
        <w:rPr>
          <w:b/>
          <w:sz w:val="16"/>
          <w:szCs w:val="16"/>
        </w:rPr>
        <w:t xml:space="preserve">. </w:t>
      </w:r>
      <w:proofErr w:type="spellStart"/>
      <w:r w:rsidR="00552EF9" w:rsidRPr="0015640A">
        <w:rPr>
          <w:b/>
          <w:sz w:val="16"/>
          <w:szCs w:val="16"/>
        </w:rPr>
        <w:t>MNiSW</w:t>
      </w:r>
      <w:proofErr w:type="spellEnd"/>
      <w:r w:rsidR="00552EF9" w:rsidRPr="0015640A">
        <w:rPr>
          <w:b/>
          <w:sz w:val="16"/>
          <w:szCs w:val="16"/>
        </w:rPr>
        <w:t xml:space="preserve"> z dnia 14 listopada 2018 r.</w:t>
      </w:r>
      <w:r w:rsidR="00552EF9" w:rsidRPr="0015640A">
        <w:rPr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15640A">
        <w:rPr>
          <w:sz w:val="16"/>
          <w:szCs w:val="16"/>
        </w:rPr>
        <w:br/>
      </w:r>
      <w:r w:rsidR="00552EF9" w:rsidRPr="0015640A">
        <w:rPr>
          <w:sz w:val="16"/>
          <w:szCs w:val="16"/>
        </w:rPr>
        <w:t>–dla określonych efektów kierunkowych związanych z uzyskiwaniem kompetencji in</w:t>
      </w:r>
      <w:r w:rsidR="005701D9" w:rsidRPr="0015640A">
        <w:rPr>
          <w:sz w:val="16"/>
          <w:szCs w:val="16"/>
        </w:rPr>
        <w:t xml:space="preserve">żynierskich wskazać odpowiedni </w:t>
      </w:r>
      <w:r w:rsidR="00552EF9" w:rsidRPr="0015640A">
        <w:rPr>
          <w:sz w:val="16"/>
          <w:szCs w:val="16"/>
        </w:rPr>
        <w:t xml:space="preserve">kod składnika </w:t>
      </w:r>
      <w:r w:rsidRPr="0015640A">
        <w:rPr>
          <w:sz w:val="16"/>
          <w:szCs w:val="16"/>
        </w:rPr>
        <w:t xml:space="preserve">opisu </w:t>
      </w:r>
      <w:r w:rsidR="005701D9" w:rsidRPr="0015640A">
        <w:rPr>
          <w:sz w:val="16"/>
          <w:szCs w:val="16"/>
        </w:rPr>
        <w:t>z części III</w:t>
      </w:r>
    </w:p>
    <w:p w14:paraId="6A8448FB" w14:textId="77777777" w:rsidR="00552EF9" w:rsidRPr="0015640A" w:rsidRDefault="00552EF9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6FF0BC2B" w14:textId="77777777" w:rsidR="000A3095" w:rsidRPr="0015640A" w:rsidRDefault="000A3095" w:rsidP="00644047">
      <w:pPr>
        <w:pStyle w:val="Akapitzlist1"/>
        <w:spacing w:after="0" w:line="240" w:lineRule="auto"/>
        <w:ind w:left="0"/>
        <w:jc w:val="both"/>
        <w:rPr>
          <w:sz w:val="16"/>
          <w:szCs w:val="16"/>
        </w:rPr>
      </w:pPr>
    </w:p>
    <w:p w14:paraId="016FA88C" w14:textId="77777777" w:rsidR="000C7F34" w:rsidRPr="0015640A" w:rsidRDefault="005B49AA" w:rsidP="005B49AA">
      <w:pPr>
        <w:ind w:left="0"/>
        <w:rPr>
          <w:b/>
          <w:sz w:val="16"/>
          <w:szCs w:val="16"/>
          <w:u w:val="single"/>
        </w:rPr>
      </w:pPr>
      <w:r w:rsidRPr="0015640A">
        <w:rPr>
          <w:b/>
          <w:sz w:val="16"/>
          <w:szCs w:val="16"/>
          <w:u w:val="single"/>
        </w:rPr>
        <w:t>symbole kierunkowych efektów kształcenia</w:t>
      </w:r>
    </w:p>
    <w:p w14:paraId="33A1BE21" w14:textId="44CB9A39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 xml:space="preserve">K (pierwsza litera) </w:t>
      </w:r>
      <w:r w:rsidR="005701D9" w:rsidRPr="0015640A">
        <w:rPr>
          <w:sz w:val="16"/>
          <w:szCs w:val="16"/>
        </w:rPr>
        <w:t>– kierunkowy efekt kształcenia</w:t>
      </w:r>
    </w:p>
    <w:p w14:paraId="5F07C577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W – wiedza</w:t>
      </w:r>
    </w:p>
    <w:p w14:paraId="482F4487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U – umiejętności</w:t>
      </w:r>
    </w:p>
    <w:p w14:paraId="5864CC8D" w14:textId="77777777" w:rsidR="005B49AA" w:rsidRPr="0015640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K – kompetencje społeczne</w:t>
      </w:r>
    </w:p>
    <w:p w14:paraId="7D5EB4A5" w14:textId="4F5CF81E" w:rsidR="005439D9" w:rsidRPr="0015640A" w:rsidRDefault="005B49AA" w:rsidP="005439D9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15640A">
        <w:rPr>
          <w:sz w:val="16"/>
          <w:szCs w:val="16"/>
        </w:rPr>
        <w:t>01, 02, … - numer efektu kształcenia w postaci dwóch cyfr (numery 1-9 należy poprzedzić cyfrą 0)</w:t>
      </w:r>
    </w:p>
    <w:sectPr w:rsidR="005439D9" w:rsidRPr="0015640A" w:rsidSect="006E213D">
      <w:headerReference w:type="default" r:id="rId8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5DCC8" w14:textId="77777777" w:rsidR="00AC212B" w:rsidRDefault="00AC212B" w:rsidP="000C7F34">
      <w:r>
        <w:separator/>
      </w:r>
    </w:p>
  </w:endnote>
  <w:endnote w:type="continuationSeparator" w:id="0">
    <w:p w14:paraId="6BBA095C" w14:textId="77777777" w:rsidR="00AC212B" w:rsidRDefault="00AC212B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2C41E" w14:textId="77777777" w:rsidR="00AC212B" w:rsidRDefault="00AC212B" w:rsidP="000C7F34">
      <w:r>
        <w:separator/>
      </w:r>
    </w:p>
  </w:footnote>
  <w:footnote w:type="continuationSeparator" w:id="0">
    <w:p w14:paraId="18A6EEB1" w14:textId="77777777" w:rsidR="00AC212B" w:rsidRDefault="00AC212B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6D70D" w14:textId="30BB5CA0" w:rsidR="0041753D" w:rsidRPr="0084473E" w:rsidRDefault="0041753D" w:rsidP="0084473E">
    <w:pPr>
      <w:pStyle w:val="Nagwek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1E3"/>
    <w:rsid w:val="000074CB"/>
    <w:rsid w:val="00010215"/>
    <w:rsid w:val="00013D3F"/>
    <w:rsid w:val="000408DC"/>
    <w:rsid w:val="00044F62"/>
    <w:rsid w:val="000502CD"/>
    <w:rsid w:val="000508E7"/>
    <w:rsid w:val="000865F0"/>
    <w:rsid w:val="000937EF"/>
    <w:rsid w:val="00095637"/>
    <w:rsid w:val="000A3095"/>
    <w:rsid w:val="000B64EF"/>
    <w:rsid w:val="000B7DD0"/>
    <w:rsid w:val="000C2895"/>
    <w:rsid w:val="000C423B"/>
    <w:rsid w:val="000C7F34"/>
    <w:rsid w:val="000D122F"/>
    <w:rsid w:val="000E1755"/>
    <w:rsid w:val="000E397E"/>
    <w:rsid w:val="000E6914"/>
    <w:rsid w:val="000E6A6A"/>
    <w:rsid w:val="000E720E"/>
    <w:rsid w:val="0010325D"/>
    <w:rsid w:val="0010491F"/>
    <w:rsid w:val="00124647"/>
    <w:rsid w:val="00127363"/>
    <w:rsid w:val="00131265"/>
    <w:rsid w:val="0015640A"/>
    <w:rsid w:val="00165F8D"/>
    <w:rsid w:val="00171852"/>
    <w:rsid w:val="00182FB8"/>
    <w:rsid w:val="001862C2"/>
    <w:rsid w:val="00196316"/>
    <w:rsid w:val="001A578D"/>
    <w:rsid w:val="001B04F8"/>
    <w:rsid w:val="001E409D"/>
    <w:rsid w:val="001F7A7B"/>
    <w:rsid w:val="002451E3"/>
    <w:rsid w:val="0026156F"/>
    <w:rsid w:val="002831D3"/>
    <w:rsid w:val="002A5EC4"/>
    <w:rsid w:val="002C0FFA"/>
    <w:rsid w:val="002D4708"/>
    <w:rsid w:val="002D6F46"/>
    <w:rsid w:val="002E4A84"/>
    <w:rsid w:val="002F481D"/>
    <w:rsid w:val="00310573"/>
    <w:rsid w:val="0032173B"/>
    <w:rsid w:val="00331AD9"/>
    <w:rsid w:val="003617ED"/>
    <w:rsid w:val="00371E5E"/>
    <w:rsid w:val="003826FB"/>
    <w:rsid w:val="003852B5"/>
    <w:rsid w:val="00396627"/>
    <w:rsid w:val="003A1D54"/>
    <w:rsid w:val="003A272E"/>
    <w:rsid w:val="003D0C69"/>
    <w:rsid w:val="003D56C7"/>
    <w:rsid w:val="003D7584"/>
    <w:rsid w:val="003E2804"/>
    <w:rsid w:val="003E44C8"/>
    <w:rsid w:val="00406307"/>
    <w:rsid w:val="0041753D"/>
    <w:rsid w:val="0042418A"/>
    <w:rsid w:val="00434A2A"/>
    <w:rsid w:val="00440004"/>
    <w:rsid w:val="00443592"/>
    <w:rsid w:val="00447B57"/>
    <w:rsid w:val="004C1CE4"/>
    <w:rsid w:val="004D08B7"/>
    <w:rsid w:val="004D270A"/>
    <w:rsid w:val="004F07EB"/>
    <w:rsid w:val="00513F7B"/>
    <w:rsid w:val="00516997"/>
    <w:rsid w:val="00517B58"/>
    <w:rsid w:val="005331C3"/>
    <w:rsid w:val="00542842"/>
    <w:rsid w:val="005439D9"/>
    <w:rsid w:val="00552EF9"/>
    <w:rsid w:val="0056586B"/>
    <w:rsid w:val="005701D9"/>
    <w:rsid w:val="005847CA"/>
    <w:rsid w:val="00594488"/>
    <w:rsid w:val="005A166B"/>
    <w:rsid w:val="005B49AA"/>
    <w:rsid w:val="005D3E0B"/>
    <w:rsid w:val="005E1021"/>
    <w:rsid w:val="005F66C4"/>
    <w:rsid w:val="00600082"/>
    <w:rsid w:val="00614F48"/>
    <w:rsid w:val="006155F5"/>
    <w:rsid w:val="00627479"/>
    <w:rsid w:val="00644047"/>
    <w:rsid w:val="006628BF"/>
    <w:rsid w:val="00672BCC"/>
    <w:rsid w:val="00692323"/>
    <w:rsid w:val="006A3605"/>
    <w:rsid w:val="006A630F"/>
    <w:rsid w:val="006C285B"/>
    <w:rsid w:val="006C619F"/>
    <w:rsid w:val="006E0465"/>
    <w:rsid w:val="006E213D"/>
    <w:rsid w:val="006F7D11"/>
    <w:rsid w:val="00703EA7"/>
    <w:rsid w:val="007331F6"/>
    <w:rsid w:val="00733E8A"/>
    <w:rsid w:val="0073505F"/>
    <w:rsid w:val="00741D5E"/>
    <w:rsid w:val="00747E5B"/>
    <w:rsid w:val="00770E9C"/>
    <w:rsid w:val="00785EA0"/>
    <w:rsid w:val="007963C8"/>
    <w:rsid w:val="007A117D"/>
    <w:rsid w:val="007A3CA4"/>
    <w:rsid w:val="007C12A3"/>
    <w:rsid w:val="007D2817"/>
    <w:rsid w:val="007E6218"/>
    <w:rsid w:val="008040A5"/>
    <w:rsid w:val="00810633"/>
    <w:rsid w:val="00813B93"/>
    <w:rsid w:val="0082708E"/>
    <w:rsid w:val="00835270"/>
    <w:rsid w:val="00841727"/>
    <w:rsid w:val="0084473E"/>
    <w:rsid w:val="00844783"/>
    <w:rsid w:val="00861670"/>
    <w:rsid w:val="00861A55"/>
    <w:rsid w:val="00863A8B"/>
    <w:rsid w:val="008661FB"/>
    <w:rsid w:val="008711B8"/>
    <w:rsid w:val="008975D2"/>
    <w:rsid w:val="008B094A"/>
    <w:rsid w:val="008B1F67"/>
    <w:rsid w:val="008B2DCE"/>
    <w:rsid w:val="008C3193"/>
    <w:rsid w:val="008C7D3C"/>
    <w:rsid w:val="0090274A"/>
    <w:rsid w:val="009070D3"/>
    <w:rsid w:val="009265C7"/>
    <w:rsid w:val="009268FF"/>
    <w:rsid w:val="00930F6B"/>
    <w:rsid w:val="00936506"/>
    <w:rsid w:val="00941133"/>
    <w:rsid w:val="00951701"/>
    <w:rsid w:val="00962CEE"/>
    <w:rsid w:val="00974F74"/>
    <w:rsid w:val="0098009E"/>
    <w:rsid w:val="00992A37"/>
    <w:rsid w:val="009B0751"/>
    <w:rsid w:val="009B4654"/>
    <w:rsid w:val="009D04B4"/>
    <w:rsid w:val="009E11C2"/>
    <w:rsid w:val="009E329D"/>
    <w:rsid w:val="00A079BB"/>
    <w:rsid w:val="00A11002"/>
    <w:rsid w:val="00A12EBB"/>
    <w:rsid w:val="00A23379"/>
    <w:rsid w:val="00A430E4"/>
    <w:rsid w:val="00A603C4"/>
    <w:rsid w:val="00A63CB9"/>
    <w:rsid w:val="00A70B5B"/>
    <w:rsid w:val="00A733FE"/>
    <w:rsid w:val="00A735A6"/>
    <w:rsid w:val="00AA2FB8"/>
    <w:rsid w:val="00AB394E"/>
    <w:rsid w:val="00AC212B"/>
    <w:rsid w:val="00AC57C1"/>
    <w:rsid w:val="00AD208D"/>
    <w:rsid w:val="00AE1599"/>
    <w:rsid w:val="00B00680"/>
    <w:rsid w:val="00B029B6"/>
    <w:rsid w:val="00B056FE"/>
    <w:rsid w:val="00B07466"/>
    <w:rsid w:val="00B11380"/>
    <w:rsid w:val="00B274DF"/>
    <w:rsid w:val="00B3010D"/>
    <w:rsid w:val="00B423B2"/>
    <w:rsid w:val="00B4707A"/>
    <w:rsid w:val="00B52EA3"/>
    <w:rsid w:val="00B55E3B"/>
    <w:rsid w:val="00B75E54"/>
    <w:rsid w:val="00B837DB"/>
    <w:rsid w:val="00B84EA0"/>
    <w:rsid w:val="00B90214"/>
    <w:rsid w:val="00B92080"/>
    <w:rsid w:val="00BD75F2"/>
    <w:rsid w:val="00C1073A"/>
    <w:rsid w:val="00C478E3"/>
    <w:rsid w:val="00C57718"/>
    <w:rsid w:val="00C649AF"/>
    <w:rsid w:val="00C6767F"/>
    <w:rsid w:val="00C74B98"/>
    <w:rsid w:val="00C83728"/>
    <w:rsid w:val="00C90B96"/>
    <w:rsid w:val="00C91123"/>
    <w:rsid w:val="00CA7E17"/>
    <w:rsid w:val="00CB036D"/>
    <w:rsid w:val="00CB2D5E"/>
    <w:rsid w:val="00CD0629"/>
    <w:rsid w:val="00CF135C"/>
    <w:rsid w:val="00D04CE0"/>
    <w:rsid w:val="00D204C9"/>
    <w:rsid w:val="00D31303"/>
    <w:rsid w:val="00D37570"/>
    <w:rsid w:val="00D53E34"/>
    <w:rsid w:val="00D57743"/>
    <w:rsid w:val="00D63986"/>
    <w:rsid w:val="00D71FEE"/>
    <w:rsid w:val="00D837F6"/>
    <w:rsid w:val="00D85CB2"/>
    <w:rsid w:val="00D86D04"/>
    <w:rsid w:val="00DA22FB"/>
    <w:rsid w:val="00DC1FBA"/>
    <w:rsid w:val="00DD3157"/>
    <w:rsid w:val="00DE0E35"/>
    <w:rsid w:val="00DE438C"/>
    <w:rsid w:val="00DF1F32"/>
    <w:rsid w:val="00DF4E7F"/>
    <w:rsid w:val="00E16132"/>
    <w:rsid w:val="00E16EF9"/>
    <w:rsid w:val="00E23A3C"/>
    <w:rsid w:val="00E25174"/>
    <w:rsid w:val="00E37B85"/>
    <w:rsid w:val="00E40D7B"/>
    <w:rsid w:val="00E41919"/>
    <w:rsid w:val="00E53827"/>
    <w:rsid w:val="00E54C89"/>
    <w:rsid w:val="00E54E1C"/>
    <w:rsid w:val="00E63735"/>
    <w:rsid w:val="00E75756"/>
    <w:rsid w:val="00E83B2A"/>
    <w:rsid w:val="00E874E8"/>
    <w:rsid w:val="00EB0186"/>
    <w:rsid w:val="00EB4B40"/>
    <w:rsid w:val="00ED43DD"/>
    <w:rsid w:val="00EE6064"/>
    <w:rsid w:val="00F245FC"/>
    <w:rsid w:val="00F25DC1"/>
    <w:rsid w:val="00F30C1B"/>
    <w:rsid w:val="00F408DD"/>
    <w:rsid w:val="00F52ED9"/>
    <w:rsid w:val="00F82E9A"/>
    <w:rsid w:val="00F94A62"/>
    <w:rsid w:val="00FA5B0D"/>
    <w:rsid w:val="00F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874F"/>
  <w15:docId w15:val="{3DD78BA3-981B-448B-BF90-11844A27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5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63D243-2692-48FE-AC0F-884DC14B3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1213</Words>
  <Characters>7282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48503876186</cp:lastModifiedBy>
  <cp:revision>3</cp:revision>
  <cp:lastPrinted>2018-12-12T12:14:00Z</cp:lastPrinted>
  <dcterms:created xsi:type="dcterms:W3CDTF">2019-02-10T22:15:00Z</dcterms:created>
  <dcterms:modified xsi:type="dcterms:W3CDTF">2019-10-28T17:54:00Z</dcterms:modified>
</cp:coreProperties>
</file>